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67" w:rsidRDefault="00C64F67" w:rsidP="00C64F67">
      <w:pPr>
        <w:spacing w:after="0" w:line="360" w:lineRule="auto"/>
        <w:jc w:val="center"/>
        <w:rPr>
          <w:rFonts w:ascii="Times New Roman" w:hAnsi="Times New Roman"/>
          <w:b/>
        </w:rPr>
      </w:pPr>
      <w:r w:rsidRPr="00383347">
        <w:rPr>
          <w:rFonts w:ascii="Times New Roman" w:hAnsi="Times New Roman"/>
          <w:b/>
        </w:rPr>
        <w:t>МУНИЦИПАЛЬНОЕ КАЗЕ</w:t>
      </w:r>
      <w:r>
        <w:rPr>
          <w:rFonts w:ascii="Times New Roman" w:hAnsi="Times New Roman"/>
          <w:b/>
        </w:rPr>
        <w:t>ННОЕ ДОШКОЛЬНОЕ ОБРАЗОВАТЕЛЬНОЕ</w:t>
      </w:r>
    </w:p>
    <w:p w:rsidR="00C64F67" w:rsidRDefault="00C64F67" w:rsidP="00C64F67">
      <w:pPr>
        <w:spacing w:after="0" w:line="360" w:lineRule="auto"/>
        <w:jc w:val="center"/>
        <w:rPr>
          <w:rFonts w:ascii="Times New Roman" w:hAnsi="Times New Roman"/>
          <w:b/>
        </w:rPr>
      </w:pPr>
      <w:r w:rsidRPr="00383347">
        <w:rPr>
          <w:rFonts w:ascii="Times New Roman" w:hAnsi="Times New Roman"/>
          <w:b/>
        </w:rPr>
        <w:t>УЧРЕЖДЕНИЕ ДЕТСКИЙ САД №7 «СОЛНЫШКО»</w:t>
      </w:r>
    </w:p>
    <w:p w:rsidR="00C64F67" w:rsidRPr="000E78EE" w:rsidRDefault="00C64F67" w:rsidP="00C64F67">
      <w:pPr>
        <w:spacing w:after="0" w:line="360" w:lineRule="auto"/>
        <w:jc w:val="center"/>
        <w:rPr>
          <w:b/>
          <w:bCs/>
          <w:color w:val="808080"/>
          <w:sz w:val="32"/>
          <w:szCs w:val="32"/>
        </w:rPr>
      </w:pPr>
      <w:r w:rsidRPr="00383347">
        <w:rPr>
          <w:rFonts w:ascii="Times New Roman" w:hAnsi="Times New Roman"/>
          <w:b/>
        </w:rPr>
        <w:t>ЧИСТООЗЕРНОГО РАЙОНА НОВОСИБИРСКОЙ ОБЛАСТИ</w:t>
      </w:r>
    </w:p>
    <w:p w:rsidR="00C64F67" w:rsidRDefault="0098345F" w:rsidP="00C64F67">
      <w:pPr>
        <w:jc w:val="center"/>
        <w:rPr>
          <w:rFonts w:ascii="Times New Roman" w:hAnsi="Times New Roman"/>
          <w:b/>
          <w:sz w:val="28"/>
          <w:szCs w:val="28"/>
        </w:rPr>
      </w:pPr>
      <w:r w:rsidRPr="0098345F"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5.2pt;margin-top:26.1pt;width:218.3pt;height:84.9pt;z-index:251666432;mso-width-relative:margin;mso-height-relative:margin" stroked="f">
            <v:textbox style="mso-next-textbox:#_x0000_s1030">
              <w:txbxContent>
                <w:p w:rsidR="00871669" w:rsidRDefault="00871669" w:rsidP="00C64F6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D17140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</w:t>
                  </w:r>
                  <w:r w:rsidRPr="00D17140">
                    <w:rPr>
                      <w:rFonts w:ascii="Times New Roman" w:hAnsi="Times New Roman"/>
                      <w:sz w:val="24"/>
                      <w:szCs w:val="24"/>
                    </w:rPr>
                    <w:t>заведующая МКДОУ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r w:rsidRPr="00D1714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детским садом №7 «Солнышко»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  <w:r w:rsidRPr="00D17140">
                    <w:rPr>
                      <w:rFonts w:ascii="Times New Roman" w:hAnsi="Times New Roman"/>
                      <w:sz w:val="24"/>
                      <w:szCs w:val="24"/>
                    </w:rPr>
                    <w:t>______________      /Н.В. Ярошенко/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Приказ № ____ от __________ 20</w:t>
                  </w:r>
                  <w:r w:rsidR="00D422C9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  <w:p w:rsidR="00871669" w:rsidRDefault="00871669"/>
              </w:txbxContent>
            </v:textbox>
          </v:shape>
        </w:pict>
      </w:r>
    </w:p>
    <w:p w:rsidR="00C64F67" w:rsidRPr="005D38E8" w:rsidRDefault="00C64F67" w:rsidP="00C64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«Согласовано»</w:t>
      </w:r>
    </w:p>
    <w:p w:rsidR="00C64F67" w:rsidRPr="005D38E8" w:rsidRDefault="00D422C9" w:rsidP="00C64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«_____» ________________ 2023</w:t>
      </w:r>
      <w:r w:rsidR="00C64F6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C64F67" w:rsidRDefault="00C64F67" w:rsidP="00C64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Старший воспитатель</w:t>
      </w:r>
    </w:p>
    <w:p w:rsidR="00C64F67" w:rsidRPr="00093566" w:rsidRDefault="00C64F67" w:rsidP="00C64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_______________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 w:rsidR="0003553E">
        <w:rPr>
          <w:rFonts w:ascii="Times New Roman" w:hAnsi="Times New Roman"/>
          <w:color w:val="000000" w:themeColor="text1"/>
          <w:sz w:val="24"/>
          <w:szCs w:val="24"/>
        </w:rPr>
        <w:t>Начиненная Е.П.</w:t>
      </w:r>
      <w:r>
        <w:rPr>
          <w:rFonts w:ascii="Times New Roman" w:hAnsi="Times New Roman"/>
          <w:color w:val="000000" w:themeColor="text1"/>
          <w:sz w:val="24"/>
          <w:szCs w:val="24"/>
        </w:rPr>
        <w:t>./</w:t>
      </w:r>
    </w:p>
    <w:p w:rsidR="00C64F67" w:rsidRDefault="00C64F67" w:rsidP="00C64F67">
      <w:pPr>
        <w:jc w:val="right"/>
        <w:rPr>
          <w:rFonts w:ascii="Times New Roman" w:hAnsi="Times New Roman"/>
          <w:b/>
          <w:sz w:val="28"/>
          <w:szCs w:val="28"/>
        </w:rPr>
      </w:pPr>
    </w:p>
    <w:p w:rsidR="00C64F67" w:rsidRDefault="00C64F67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F67" w:rsidRDefault="00C64F67" w:rsidP="00C64F67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</w:p>
    <w:p w:rsidR="00C64F67" w:rsidRDefault="00C64F67" w:rsidP="00C64F67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</w:p>
    <w:p w:rsidR="00C64F67" w:rsidRDefault="00C64F67" w:rsidP="00C64F67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</w:p>
    <w:p w:rsidR="00C64F67" w:rsidRPr="006C3713" w:rsidRDefault="00C64F67" w:rsidP="00C64F67">
      <w:pPr>
        <w:shd w:val="clear" w:color="auto" w:fill="FFFFFF"/>
        <w:spacing w:after="0" w:line="561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6C3713">
        <w:rPr>
          <w:rFonts w:ascii="Times New Roman" w:hAnsi="Times New Roman"/>
          <w:b/>
          <w:kern w:val="36"/>
          <w:sz w:val="48"/>
          <w:szCs w:val="48"/>
        </w:rPr>
        <w:t xml:space="preserve">План </w:t>
      </w:r>
      <w:r w:rsidR="004C1537">
        <w:rPr>
          <w:rFonts w:ascii="Times New Roman" w:hAnsi="Times New Roman"/>
          <w:b/>
          <w:kern w:val="36"/>
          <w:sz w:val="48"/>
          <w:szCs w:val="48"/>
        </w:rPr>
        <w:t>совместной деятельности</w:t>
      </w:r>
      <w:r w:rsidR="004C1537" w:rsidRPr="006C3713">
        <w:rPr>
          <w:rFonts w:ascii="Times New Roman" w:hAnsi="Times New Roman"/>
          <w:b/>
          <w:kern w:val="36"/>
          <w:sz w:val="48"/>
          <w:szCs w:val="48"/>
        </w:rPr>
        <w:t xml:space="preserve"> </w:t>
      </w:r>
      <w:r w:rsidR="00D422C9" w:rsidRPr="006C3713">
        <w:rPr>
          <w:rFonts w:ascii="Times New Roman" w:hAnsi="Times New Roman"/>
          <w:b/>
          <w:kern w:val="36"/>
          <w:sz w:val="48"/>
          <w:szCs w:val="48"/>
        </w:rPr>
        <w:t>«</w:t>
      </w:r>
      <w:proofErr w:type="spellStart"/>
      <w:r w:rsidR="00D422C9">
        <w:rPr>
          <w:rFonts w:ascii="Times New Roman" w:hAnsi="Times New Roman"/>
          <w:b/>
          <w:kern w:val="36"/>
          <w:sz w:val="48"/>
          <w:szCs w:val="48"/>
        </w:rPr>
        <w:t>Забавушки</w:t>
      </w:r>
      <w:proofErr w:type="spellEnd"/>
      <w:r w:rsidR="00D422C9" w:rsidRPr="006C3713">
        <w:rPr>
          <w:rFonts w:ascii="Times New Roman" w:hAnsi="Times New Roman"/>
          <w:b/>
          <w:kern w:val="36"/>
          <w:sz w:val="48"/>
          <w:szCs w:val="48"/>
        </w:rPr>
        <w:t>»</w:t>
      </w:r>
      <w:r w:rsidR="00D422C9">
        <w:rPr>
          <w:rFonts w:ascii="Times New Roman" w:hAnsi="Times New Roman"/>
          <w:b/>
          <w:kern w:val="36"/>
          <w:sz w:val="48"/>
          <w:szCs w:val="48"/>
        </w:rPr>
        <w:t xml:space="preserve"> </w:t>
      </w:r>
    </w:p>
    <w:p w:rsidR="00C64F67" w:rsidRDefault="00C64F67" w:rsidP="00D422C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6C3713">
        <w:rPr>
          <w:rFonts w:ascii="Times New Roman" w:hAnsi="Times New Roman"/>
          <w:b/>
          <w:kern w:val="36"/>
          <w:sz w:val="48"/>
          <w:szCs w:val="48"/>
        </w:rPr>
        <w:t xml:space="preserve">с детьми </w:t>
      </w:r>
      <w:r>
        <w:rPr>
          <w:rFonts w:ascii="Times New Roman" w:hAnsi="Times New Roman"/>
          <w:b/>
          <w:kern w:val="36"/>
          <w:sz w:val="48"/>
          <w:szCs w:val="48"/>
        </w:rPr>
        <w:t>2-й</w:t>
      </w:r>
      <w:r w:rsidRPr="006C3713">
        <w:rPr>
          <w:rFonts w:ascii="Times New Roman" w:hAnsi="Times New Roman"/>
          <w:b/>
          <w:kern w:val="36"/>
          <w:sz w:val="48"/>
          <w:szCs w:val="48"/>
        </w:rPr>
        <w:t xml:space="preserve"> </w:t>
      </w:r>
      <w:r>
        <w:rPr>
          <w:rFonts w:ascii="Times New Roman" w:hAnsi="Times New Roman"/>
          <w:b/>
          <w:kern w:val="36"/>
          <w:sz w:val="48"/>
          <w:szCs w:val="48"/>
        </w:rPr>
        <w:t xml:space="preserve">младшей </w:t>
      </w:r>
      <w:r w:rsidRPr="006C3713">
        <w:rPr>
          <w:rFonts w:ascii="Times New Roman" w:hAnsi="Times New Roman"/>
          <w:b/>
          <w:kern w:val="36"/>
          <w:sz w:val="48"/>
          <w:szCs w:val="48"/>
        </w:rPr>
        <w:t>группы</w:t>
      </w:r>
      <w:r w:rsidR="00871669">
        <w:rPr>
          <w:rFonts w:ascii="Times New Roman" w:hAnsi="Times New Roman"/>
          <w:b/>
          <w:kern w:val="36"/>
          <w:sz w:val="48"/>
          <w:szCs w:val="48"/>
        </w:rPr>
        <w:t xml:space="preserve"> «</w:t>
      </w:r>
      <w:proofErr w:type="spellStart"/>
      <w:r w:rsidR="00871669">
        <w:rPr>
          <w:rFonts w:ascii="Times New Roman" w:hAnsi="Times New Roman"/>
          <w:b/>
          <w:kern w:val="36"/>
          <w:sz w:val="48"/>
          <w:szCs w:val="48"/>
        </w:rPr>
        <w:t>С</w:t>
      </w:r>
      <w:r w:rsidR="00D422C9">
        <w:rPr>
          <w:rFonts w:ascii="Times New Roman" w:hAnsi="Times New Roman"/>
          <w:b/>
          <w:kern w:val="36"/>
          <w:sz w:val="48"/>
          <w:szCs w:val="48"/>
        </w:rPr>
        <w:t>трекозки</w:t>
      </w:r>
      <w:proofErr w:type="spellEnd"/>
      <w:r w:rsidR="00871669">
        <w:rPr>
          <w:rFonts w:ascii="Times New Roman" w:hAnsi="Times New Roman"/>
          <w:b/>
          <w:kern w:val="36"/>
          <w:sz w:val="48"/>
          <w:szCs w:val="48"/>
        </w:rPr>
        <w:t>»</w:t>
      </w:r>
      <w:r>
        <w:rPr>
          <w:rFonts w:ascii="Times New Roman" w:hAnsi="Times New Roman"/>
          <w:b/>
          <w:kern w:val="36"/>
          <w:sz w:val="48"/>
          <w:szCs w:val="48"/>
        </w:rPr>
        <w:t>.</w:t>
      </w:r>
    </w:p>
    <w:p w:rsidR="00ED2A78" w:rsidRPr="00763D8D" w:rsidRDefault="00ED2A78" w:rsidP="00ED2A78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на 2023</w:t>
      </w:r>
      <w:r w:rsidRPr="00763D8D">
        <w:rPr>
          <w:rFonts w:ascii="Times New Roman" w:hAnsi="Times New Roman"/>
          <w:bCs/>
          <w:sz w:val="40"/>
          <w:szCs w:val="40"/>
        </w:rPr>
        <w:t>-202</w:t>
      </w:r>
      <w:r>
        <w:rPr>
          <w:rFonts w:ascii="Times New Roman" w:hAnsi="Times New Roman"/>
          <w:bCs/>
          <w:sz w:val="40"/>
          <w:szCs w:val="40"/>
        </w:rPr>
        <w:t>4</w:t>
      </w:r>
      <w:r w:rsidRPr="00763D8D">
        <w:rPr>
          <w:rFonts w:ascii="Times New Roman" w:hAnsi="Times New Roman"/>
          <w:bCs/>
          <w:sz w:val="40"/>
          <w:szCs w:val="40"/>
        </w:rPr>
        <w:t xml:space="preserve"> учебный год</w:t>
      </w:r>
    </w:p>
    <w:p w:rsidR="00C64F67" w:rsidRDefault="00C64F67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F67" w:rsidRDefault="00C64F67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F67" w:rsidRDefault="00C64F67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F67" w:rsidRDefault="00C64F67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F67" w:rsidRDefault="00C64F67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F67" w:rsidRDefault="0098345F" w:rsidP="00C64F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n-US"/>
        </w:rPr>
        <w:pict>
          <v:shape id="_x0000_s1031" type="#_x0000_t202" style="position:absolute;left:0;text-align:left;margin-left:261.2pt;margin-top:3.1pt;width:222.8pt;height:61.2pt;z-index:251668480;mso-width-relative:margin;mso-height-relative:margin" stroked="f">
            <v:textbox style="mso-next-textbox:#_x0000_s1031">
              <w:txbxContent>
                <w:p w:rsidR="00D422C9" w:rsidRPr="00D422C9" w:rsidRDefault="00871669" w:rsidP="00D422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422C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Разработ</w:t>
                  </w:r>
                  <w:r w:rsidR="00D422C9" w:rsidRPr="00D422C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чик</w:t>
                  </w:r>
                  <w:r w:rsidRPr="00D422C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: </w:t>
                  </w:r>
                </w:p>
                <w:p w:rsidR="00871669" w:rsidRPr="00D422C9" w:rsidRDefault="00871669" w:rsidP="00D422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422C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воспитатель </w:t>
                  </w:r>
                  <w:r w:rsidR="00D422C9" w:rsidRPr="00D422C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высшей</w:t>
                  </w:r>
                  <w:r w:rsidRPr="00D422C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D422C9" w:rsidRPr="00D422C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</w:t>
                  </w:r>
                  <w:r w:rsidRPr="00D422C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валификационной категории</w:t>
                  </w:r>
                </w:p>
                <w:p w:rsidR="00871669" w:rsidRPr="00D422C9" w:rsidRDefault="00871669" w:rsidP="00D422C9">
                  <w:pPr>
                    <w:jc w:val="right"/>
                    <w:rPr>
                      <w:b/>
                      <w:i/>
                    </w:rPr>
                  </w:pPr>
                  <w:r w:rsidRPr="00D422C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Ивченко Марина Владимировна.</w:t>
                  </w:r>
                </w:p>
                <w:p w:rsidR="00871669" w:rsidRDefault="00871669"/>
              </w:txbxContent>
            </v:textbox>
          </v:shape>
        </w:pict>
      </w:r>
    </w:p>
    <w:p w:rsidR="00C64F67" w:rsidRDefault="00C64F67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F67" w:rsidRDefault="00C64F67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1537" w:rsidRDefault="004C1537" w:rsidP="00C64F67">
      <w:pPr>
        <w:jc w:val="center"/>
        <w:rPr>
          <w:rFonts w:ascii="Times New Roman" w:hAnsi="Times New Roman"/>
          <w:sz w:val="28"/>
          <w:szCs w:val="28"/>
        </w:rPr>
      </w:pPr>
    </w:p>
    <w:p w:rsidR="00C64F67" w:rsidRPr="0092637D" w:rsidRDefault="00D422C9" w:rsidP="00C64F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Р.п. </w:t>
      </w:r>
      <w:r w:rsidR="00871669">
        <w:rPr>
          <w:rFonts w:ascii="Times New Roman" w:hAnsi="Times New Roman"/>
          <w:sz w:val="28"/>
          <w:szCs w:val="28"/>
        </w:rPr>
        <w:t>Чистоозерное 20</w:t>
      </w:r>
      <w:r>
        <w:rPr>
          <w:rFonts w:ascii="Times New Roman" w:hAnsi="Times New Roman"/>
          <w:sz w:val="28"/>
          <w:szCs w:val="28"/>
        </w:rPr>
        <w:t>23 год</w:t>
      </w:r>
    </w:p>
    <w:p w:rsidR="00D422C9" w:rsidRPr="002C43E9" w:rsidRDefault="00D422C9" w:rsidP="00D422C9">
      <w:pPr>
        <w:jc w:val="center"/>
        <w:rPr>
          <w:rFonts w:ascii="Times New Roman" w:hAnsi="Times New Roman"/>
          <w:b/>
          <w:sz w:val="28"/>
          <w:szCs w:val="28"/>
        </w:rPr>
      </w:pPr>
      <w:r w:rsidRPr="002C43E9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c"/>
        <w:tblW w:w="0" w:type="auto"/>
        <w:tblLook w:val="04A0"/>
      </w:tblPr>
      <w:tblGrid>
        <w:gridCol w:w="675"/>
        <w:gridCol w:w="7512"/>
        <w:gridCol w:w="1383"/>
      </w:tblGrid>
      <w:tr w:rsidR="00D422C9" w:rsidTr="00603ED8">
        <w:tc>
          <w:tcPr>
            <w:tcW w:w="9571" w:type="dxa"/>
            <w:gridSpan w:val="3"/>
          </w:tcPr>
          <w:p w:rsidR="00D422C9" w:rsidRDefault="00D422C9" w:rsidP="00603E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C43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Целевой раздел.</w:t>
            </w:r>
          </w:p>
        </w:tc>
      </w:tr>
      <w:tr w:rsidR="00D422C9" w:rsidTr="00603ED8">
        <w:tc>
          <w:tcPr>
            <w:tcW w:w="675" w:type="dxa"/>
          </w:tcPr>
          <w:p w:rsidR="00D422C9" w:rsidRPr="00BB26E5" w:rsidRDefault="00D422C9" w:rsidP="00603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D422C9" w:rsidRPr="00BB26E5" w:rsidRDefault="00D422C9" w:rsidP="00603E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D422C9" w:rsidRDefault="00D422C9" w:rsidP="00603E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422C9" w:rsidTr="00603ED8">
        <w:tc>
          <w:tcPr>
            <w:tcW w:w="675" w:type="dxa"/>
          </w:tcPr>
          <w:p w:rsidR="00D422C9" w:rsidRPr="00BB26E5" w:rsidRDefault="00D422C9" w:rsidP="00603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</w:p>
        </w:tc>
        <w:tc>
          <w:tcPr>
            <w:tcW w:w="7513" w:type="dxa"/>
          </w:tcPr>
          <w:p w:rsidR="00D422C9" w:rsidRPr="00BB26E5" w:rsidRDefault="00D422C9" w:rsidP="00603E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D422C9" w:rsidRDefault="008F767F" w:rsidP="00603E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422C9" w:rsidTr="00603ED8">
        <w:tc>
          <w:tcPr>
            <w:tcW w:w="675" w:type="dxa"/>
          </w:tcPr>
          <w:p w:rsidR="00D422C9" w:rsidRPr="00BB26E5" w:rsidRDefault="00D422C9" w:rsidP="00603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D422C9" w:rsidRPr="00BB26E5" w:rsidRDefault="00D422C9" w:rsidP="00603E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D422C9" w:rsidRDefault="00D422C9" w:rsidP="00603E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422C9" w:rsidTr="00603ED8">
        <w:tc>
          <w:tcPr>
            <w:tcW w:w="9571" w:type="dxa"/>
            <w:gridSpan w:val="3"/>
          </w:tcPr>
          <w:p w:rsidR="00D422C9" w:rsidRDefault="00D422C9" w:rsidP="00603E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B26E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</w:tr>
      <w:tr w:rsidR="00D422C9" w:rsidTr="00603ED8">
        <w:tc>
          <w:tcPr>
            <w:tcW w:w="675" w:type="dxa"/>
          </w:tcPr>
          <w:p w:rsidR="00D422C9" w:rsidRPr="00BB26E5" w:rsidRDefault="00D422C9" w:rsidP="00603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6E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D422C9" w:rsidRPr="000C07D4" w:rsidRDefault="00D422C9" w:rsidP="00603E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7D4">
              <w:rPr>
                <w:rFonts w:ascii="Times New Roman" w:hAnsi="Times New Roman"/>
                <w:bCs/>
                <w:color w:val="000000"/>
                <w:sz w:val="28"/>
              </w:rPr>
              <w:t>Формы, методы, средства образовательной деятельности.</w:t>
            </w:r>
          </w:p>
        </w:tc>
        <w:tc>
          <w:tcPr>
            <w:tcW w:w="1383" w:type="dxa"/>
          </w:tcPr>
          <w:p w:rsidR="00D422C9" w:rsidRDefault="008F767F" w:rsidP="00603E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422C9" w:rsidTr="00603ED8">
        <w:tc>
          <w:tcPr>
            <w:tcW w:w="9571" w:type="dxa"/>
            <w:gridSpan w:val="3"/>
          </w:tcPr>
          <w:p w:rsidR="00D422C9" w:rsidRDefault="00D422C9" w:rsidP="00603E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C07D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раздел.</w:t>
            </w:r>
          </w:p>
        </w:tc>
      </w:tr>
      <w:tr w:rsidR="00D422C9" w:rsidTr="00603ED8">
        <w:tc>
          <w:tcPr>
            <w:tcW w:w="675" w:type="dxa"/>
          </w:tcPr>
          <w:p w:rsidR="00D422C9" w:rsidRPr="00BB26E5" w:rsidRDefault="00D422C9" w:rsidP="00603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D422C9" w:rsidRPr="000C07D4" w:rsidRDefault="00D422C9" w:rsidP="00603E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детской лаборатории.</w:t>
            </w:r>
          </w:p>
        </w:tc>
        <w:tc>
          <w:tcPr>
            <w:tcW w:w="1383" w:type="dxa"/>
          </w:tcPr>
          <w:p w:rsidR="00D422C9" w:rsidRDefault="008F767F" w:rsidP="00603E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422C9" w:rsidTr="00603ED8">
        <w:tc>
          <w:tcPr>
            <w:tcW w:w="675" w:type="dxa"/>
          </w:tcPr>
          <w:p w:rsidR="00D422C9" w:rsidRPr="00BB26E5" w:rsidRDefault="00D422C9" w:rsidP="00603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D422C9" w:rsidRPr="000C07D4" w:rsidRDefault="00D422C9" w:rsidP="008F767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FB7">
              <w:rPr>
                <w:rFonts w:ascii="Times New Roman" w:hAnsi="Times New Roman"/>
                <w:sz w:val="28"/>
                <w:szCs w:val="28"/>
              </w:rPr>
              <w:t xml:space="preserve">Перспективный план совместной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F767F">
              <w:rPr>
                <w:rFonts w:ascii="Times New Roman" w:hAnsi="Times New Roman"/>
                <w:sz w:val="28"/>
                <w:szCs w:val="28"/>
              </w:rPr>
              <w:t>Забавуш</w:t>
            </w:r>
            <w:r w:rsidRPr="00247FB7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247F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D422C9" w:rsidRDefault="00D422C9" w:rsidP="00603E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D422C9" w:rsidTr="00603ED8">
        <w:tc>
          <w:tcPr>
            <w:tcW w:w="675" w:type="dxa"/>
          </w:tcPr>
          <w:p w:rsidR="00D422C9" w:rsidRPr="00BB26E5" w:rsidRDefault="00D422C9" w:rsidP="00603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D422C9" w:rsidRPr="008C5E74" w:rsidRDefault="00D422C9" w:rsidP="00603ED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74">
              <w:rPr>
                <w:rFonts w:ascii="Times New Roman" w:hAnsi="Times New Roman"/>
                <w:sz w:val="28"/>
                <w:szCs w:val="28"/>
              </w:rPr>
              <w:t>Оценка качества кружковой работы.</w:t>
            </w:r>
          </w:p>
        </w:tc>
        <w:tc>
          <w:tcPr>
            <w:tcW w:w="1383" w:type="dxa"/>
          </w:tcPr>
          <w:p w:rsidR="00D422C9" w:rsidRDefault="008F767F" w:rsidP="00603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422C9" w:rsidTr="00603ED8">
        <w:tc>
          <w:tcPr>
            <w:tcW w:w="675" w:type="dxa"/>
          </w:tcPr>
          <w:p w:rsidR="00D422C9" w:rsidRPr="00BB26E5" w:rsidRDefault="00D422C9" w:rsidP="00603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422C9" w:rsidRDefault="00D422C9" w:rsidP="00603ED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383" w:type="dxa"/>
          </w:tcPr>
          <w:p w:rsidR="00D422C9" w:rsidRDefault="00D422C9" w:rsidP="00603E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F76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2C9" w:rsidRDefault="00D422C9" w:rsidP="00C64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F67" w:rsidRPr="00ED2A78" w:rsidRDefault="00C64F67" w:rsidP="00ED2A78">
      <w:pPr>
        <w:pStyle w:val="ad"/>
        <w:numPr>
          <w:ilvl w:val="1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ED2A7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D2A78" w:rsidRPr="003B12A2" w:rsidRDefault="00ED2A78" w:rsidP="00ED2A78">
      <w:pPr>
        <w:pStyle w:val="c22"/>
        <w:shd w:val="clear" w:color="auto" w:fill="FFFFFF"/>
        <w:spacing w:before="0" w:beforeAutospacing="0" w:after="0" w:afterAutospacing="0" w:line="360" w:lineRule="auto"/>
        <w:ind w:left="420"/>
        <w:jc w:val="both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>Программа составлена с учетом ФГОС.</w:t>
      </w:r>
    </w:p>
    <w:p w:rsidR="00C64F67" w:rsidRPr="008E44B1" w:rsidRDefault="00C64F67" w:rsidP="00ED2A78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8E44B1">
        <w:rPr>
          <w:rFonts w:ascii="Times New Roman" w:hAnsi="Times New Roman"/>
          <w:sz w:val="28"/>
          <w:szCs w:val="28"/>
        </w:rPr>
        <w:t>Дети по природе своей исследователи.  Исследовательская, поисковая  активность – естественное состояние ребёнка. Он настроен на познание окружающего мира: рвёт бумагу и смотрит, что получиться; проводит опыты с разными предметами, измеряет глубину снежного покрова на участке, объём воды и т.д. Всё это – объекты исследования.</w:t>
      </w:r>
    </w:p>
    <w:p w:rsidR="00C64F67" w:rsidRDefault="00C64F67" w:rsidP="00ED2A78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8E44B1">
        <w:rPr>
          <w:rFonts w:ascii="Times New Roman" w:hAnsi="Times New Roman"/>
          <w:sz w:val="28"/>
          <w:szCs w:val="28"/>
        </w:rPr>
        <w:t>Исследовательское поведение для дошкольника – главный источник для получения представлений о мире.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A7A">
        <w:rPr>
          <w:rFonts w:ascii="Times New Roman" w:hAnsi="Times New Roman"/>
          <w:sz w:val="28"/>
          <w:szCs w:val="28"/>
        </w:rPr>
        <w:t>И тому подтверждение – их любознательность, постоянное стремление к эксперименту, желание самостоятельно находить решение в проблемной ситуации. Но дети</w:t>
      </w:r>
      <w:r w:rsidRPr="00491662">
        <w:rPr>
          <w:rFonts w:ascii="Times New Roman" w:hAnsi="Times New Roman"/>
          <w:sz w:val="28"/>
          <w:szCs w:val="28"/>
        </w:rPr>
        <w:t xml:space="preserve"> младшего возраста еще не спос</w:t>
      </w:r>
      <w:r>
        <w:rPr>
          <w:rFonts w:ascii="Times New Roman" w:hAnsi="Times New Roman"/>
          <w:sz w:val="28"/>
          <w:szCs w:val="28"/>
        </w:rPr>
        <w:t>обны работать самостоятельно и</w:t>
      </w:r>
      <w:r w:rsidRPr="00491662">
        <w:rPr>
          <w:rFonts w:ascii="Times New Roman" w:hAnsi="Times New Roman"/>
          <w:sz w:val="28"/>
          <w:szCs w:val="28"/>
        </w:rPr>
        <w:t xml:space="preserve"> охотно делают это вместе с взрослым, поэтому участие педагога в совершении любых действий обязательно. Во время работы можно иногда предлагать выполнить не одно, а два действия подряд, если они просты. </w:t>
      </w:r>
    </w:p>
    <w:p w:rsidR="00C64F67" w:rsidRDefault="00C64F67" w:rsidP="00ED2A78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634A7A">
        <w:rPr>
          <w:rFonts w:ascii="Times New Roman" w:hAnsi="Times New Roman"/>
          <w:sz w:val="28"/>
          <w:szCs w:val="28"/>
        </w:rPr>
        <w:t>Исследовательская деятельность вызывает у ребенка неподдельный интерес к природе, дает возможность самостоятельно делать свои маленькие открытия. </w:t>
      </w:r>
    </w:p>
    <w:p w:rsidR="00A1697F" w:rsidRDefault="00A1697F" w:rsidP="00A1697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1.2. Цели и задачи программы.</w:t>
      </w:r>
    </w:p>
    <w:p w:rsidR="00C64F67" w:rsidRDefault="00C64F67" w:rsidP="00ED2A78">
      <w:pPr>
        <w:spacing w:after="0" w:line="360" w:lineRule="auto"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EF0296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b/>
          <w:sz w:val="28"/>
          <w:szCs w:val="28"/>
        </w:rPr>
        <w:t xml:space="preserve"> ц</w:t>
      </w:r>
      <w:r w:rsidRPr="00C87F42">
        <w:rPr>
          <w:rFonts w:ascii="Times New Roman" w:hAnsi="Times New Roman"/>
          <w:b/>
          <w:sz w:val="28"/>
          <w:szCs w:val="28"/>
        </w:rPr>
        <w:t>ель:</w:t>
      </w:r>
      <w:r w:rsidRPr="00C87F42">
        <w:rPr>
          <w:rFonts w:ascii="Times New Roman" w:hAnsi="Times New Roman"/>
          <w:sz w:val="28"/>
          <w:szCs w:val="28"/>
        </w:rPr>
        <w:t> формирование и развитие познавательной активности</w:t>
      </w:r>
      <w:r w:rsidR="00905701">
        <w:rPr>
          <w:rFonts w:ascii="Times New Roman" w:hAnsi="Times New Roman"/>
          <w:sz w:val="28"/>
          <w:szCs w:val="28"/>
        </w:rPr>
        <w:t>, наблюдательности, умственных способностей</w:t>
      </w:r>
      <w:r w:rsidRPr="00C87F42">
        <w:rPr>
          <w:rFonts w:ascii="Times New Roman" w:hAnsi="Times New Roman"/>
          <w:sz w:val="28"/>
          <w:szCs w:val="28"/>
        </w:rPr>
        <w:t xml:space="preserve"> </w:t>
      </w:r>
      <w:r w:rsidR="00905701">
        <w:rPr>
          <w:rFonts w:ascii="Times New Roman" w:hAnsi="Times New Roman"/>
          <w:sz w:val="28"/>
          <w:szCs w:val="28"/>
        </w:rPr>
        <w:t xml:space="preserve">и речи детей </w:t>
      </w:r>
      <w:r w:rsidRPr="00C87F42">
        <w:rPr>
          <w:rFonts w:ascii="Times New Roman" w:hAnsi="Times New Roman"/>
          <w:sz w:val="28"/>
          <w:szCs w:val="28"/>
        </w:rPr>
        <w:t>младшего дошкольного возраста в ходе экспериментальной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  <w:r w:rsidRPr="00C87F42">
        <w:rPr>
          <w:rFonts w:ascii="Times New Roman" w:hAnsi="Times New Roman"/>
          <w:sz w:val="28"/>
          <w:szCs w:val="28"/>
        </w:rPr>
        <w:t xml:space="preserve"> </w:t>
      </w:r>
      <w:r w:rsidRPr="00C87F42">
        <w:rPr>
          <w:rFonts w:ascii="Times New Roman" w:hAnsi="Times New Roman"/>
          <w:sz w:val="28"/>
          <w:szCs w:val="28"/>
        </w:rPr>
        <w:br/>
      </w:r>
      <w:r w:rsidRPr="00C87F42">
        <w:rPr>
          <w:rFonts w:ascii="Times New Roman" w:hAnsi="Times New Roman"/>
          <w:b/>
          <w:sz w:val="28"/>
          <w:szCs w:val="28"/>
        </w:rPr>
        <w:t>Задачи: </w:t>
      </w:r>
    </w:p>
    <w:p w:rsidR="00C64F67" w:rsidRDefault="00C64F67" w:rsidP="00A1697F">
      <w:pPr>
        <w:spacing w:after="0" w:line="360" w:lineRule="auto"/>
        <w:ind w:firstLine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Обучающая:</w:t>
      </w:r>
    </w:p>
    <w:p w:rsidR="00C64F67" w:rsidRDefault="00C64F67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7F42">
        <w:rPr>
          <w:rFonts w:ascii="Times New Roman" w:hAnsi="Times New Roman"/>
          <w:sz w:val="28"/>
          <w:szCs w:val="28"/>
        </w:rPr>
        <w:t>формировать знания детей о свойствах и качествах объектов неживой природы, таких как солнце, почва, вода, возд</w:t>
      </w:r>
      <w:r>
        <w:rPr>
          <w:rFonts w:ascii="Times New Roman" w:hAnsi="Times New Roman"/>
          <w:sz w:val="28"/>
          <w:szCs w:val="28"/>
        </w:rPr>
        <w:t>ух, песок, глина, камни, магнит.</w:t>
      </w:r>
    </w:p>
    <w:p w:rsidR="00C64F67" w:rsidRDefault="00C64F67" w:rsidP="00A1697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87F42">
        <w:rPr>
          <w:rFonts w:ascii="Times New Roman" w:hAnsi="Times New Roman"/>
          <w:b/>
          <w:sz w:val="28"/>
          <w:szCs w:val="28"/>
        </w:rPr>
        <w:t>Развивающая:</w:t>
      </w:r>
      <w:r w:rsidRPr="00C87F4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C87F42">
        <w:rPr>
          <w:rFonts w:ascii="Times New Roman" w:hAnsi="Times New Roman"/>
          <w:sz w:val="28"/>
          <w:szCs w:val="28"/>
        </w:rPr>
        <w:t>развивать умения и навыки проведения элементарных опытов с предметами неживой природы;</w:t>
      </w:r>
      <w:r w:rsidRPr="00C87F4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87F42">
        <w:rPr>
          <w:rFonts w:ascii="Times New Roman" w:hAnsi="Times New Roman"/>
          <w:sz w:val="28"/>
          <w:szCs w:val="28"/>
        </w:rPr>
        <w:t xml:space="preserve">развивать речь детей, умение логически рассуждать, строить гипотезы, </w:t>
      </w:r>
      <w:r>
        <w:rPr>
          <w:rFonts w:ascii="Times New Roman" w:hAnsi="Times New Roman"/>
          <w:sz w:val="28"/>
          <w:szCs w:val="28"/>
        </w:rPr>
        <w:t>делать выводы;</w:t>
      </w:r>
    </w:p>
    <w:p w:rsidR="00C64F67" w:rsidRDefault="00C64F67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наблюдательность.</w:t>
      </w:r>
    </w:p>
    <w:p w:rsidR="00905701" w:rsidRDefault="00905701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3C09">
        <w:rPr>
          <w:rFonts w:ascii="Times New Roman" w:hAnsi="Times New Roman"/>
          <w:sz w:val="28"/>
          <w:szCs w:val="28"/>
        </w:rPr>
        <w:t>развивать сенсорные способности детей, а так же освоение простейших форм наглядно-действенного и наглядно-образного мышления.</w:t>
      </w:r>
    </w:p>
    <w:p w:rsidR="00C64F67" w:rsidRPr="00C87F42" w:rsidRDefault="00C64F67" w:rsidP="00DA3C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87F42">
        <w:rPr>
          <w:rFonts w:ascii="Times New Roman" w:hAnsi="Times New Roman"/>
          <w:b/>
          <w:sz w:val="28"/>
          <w:szCs w:val="28"/>
        </w:rPr>
        <w:t>Воспитательная:</w:t>
      </w:r>
      <w:r w:rsidRPr="00C87F4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C87F42">
        <w:rPr>
          <w:rFonts w:ascii="Times New Roman" w:hAnsi="Times New Roman"/>
          <w:sz w:val="28"/>
          <w:szCs w:val="28"/>
        </w:rPr>
        <w:t>воспитывать интерес</w:t>
      </w:r>
      <w:r w:rsidR="00DA3C09">
        <w:rPr>
          <w:rFonts w:ascii="Times New Roman" w:hAnsi="Times New Roman"/>
          <w:sz w:val="28"/>
          <w:szCs w:val="28"/>
        </w:rPr>
        <w:t>, любопытство, любознательность</w:t>
      </w:r>
      <w:r w:rsidRPr="00C87F42">
        <w:rPr>
          <w:rFonts w:ascii="Times New Roman" w:hAnsi="Times New Roman"/>
          <w:sz w:val="28"/>
          <w:szCs w:val="28"/>
        </w:rPr>
        <w:t xml:space="preserve"> детей к </w:t>
      </w:r>
      <w:r w:rsidR="00DA3C09">
        <w:rPr>
          <w:rFonts w:ascii="Times New Roman" w:hAnsi="Times New Roman"/>
          <w:sz w:val="28"/>
          <w:szCs w:val="28"/>
        </w:rPr>
        <w:t>эк</w:t>
      </w:r>
      <w:r w:rsidR="00DA3C09" w:rsidRPr="00C87F42">
        <w:rPr>
          <w:rFonts w:ascii="Times New Roman" w:hAnsi="Times New Roman"/>
          <w:sz w:val="28"/>
          <w:szCs w:val="28"/>
        </w:rPr>
        <w:t>спериментальной</w:t>
      </w:r>
      <w:r w:rsidR="00DA3C09">
        <w:rPr>
          <w:rFonts w:ascii="Times New Roman" w:hAnsi="Times New Roman"/>
          <w:sz w:val="28"/>
          <w:szCs w:val="28"/>
        </w:rPr>
        <w:t xml:space="preserve"> </w:t>
      </w:r>
      <w:r w:rsidR="00DA3C09" w:rsidRPr="00C87F42">
        <w:rPr>
          <w:rFonts w:ascii="Times New Roman" w:hAnsi="Times New Roman"/>
          <w:sz w:val="28"/>
          <w:szCs w:val="28"/>
        </w:rPr>
        <w:t>деятельности;</w:t>
      </w:r>
      <w:r w:rsidR="00DA3C09" w:rsidRPr="00C87F4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C87F42">
        <w:rPr>
          <w:rFonts w:ascii="Times New Roman" w:hAnsi="Times New Roman"/>
          <w:sz w:val="28"/>
          <w:szCs w:val="28"/>
        </w:rPr>
        <w:t xml:space="preserve">воспитывать такие качества как </w:t>
      </w:r>
      <w:proofErr w:type="spellStart"/>
      <w:r w:rsidRPr="00C87F42">
        <w:rPr>
          <w:rFonts w:ascii="Times New Roman" w:hAnsi="Times New Roman"/>
          <w:sz w:val="28"/>
          <w:szCs w:val="28"/>
        </w:rPr>
        <w:t>эмпатия</w:t>
      </w:r>
      <w:proofErr w:type="spellEnd"/>
      <w:r w:rsidRPr="00C87F42">
        <w:rPr>
          <w:rFonts w:ascii="Times New Roman" w:hAnsi="Times New Roman"/>
          <w:sz w:val="28"/>
          <w:szCs w:val="28"/>
        </w:rPr>
        <w:t>, желание помочь другим, умение договариваться друг с другом для решения общих задач.</w:t>
      </w:r>
    </w:p>
    <w:p w:rsidR="00A1697F" w:rsidRPr="0009128A" w:rsidRDefault="00A1697F" w:rsidP="00A1697F">
      <w:pPr>
        <w:pStyle w:val="ad"/>
        <w:numPr>
          <w:ilvl w:val="1"/>
          <w:numId w:val="7"/>
        </w:numPr>
        <w:tabs>
          <w:tab w:val="left" w:pos="370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9128A">
        <w:rPr>
          <w:rFonts w:ascii="Times New Roman" w:hAnsi="Times New Roman"/>
          <w:b/>
          <w:sz w:val="28"/>
          <w:szCs w:val="28"/>
        </w:rPr>
        <w:t>Планируемые результаты освоения программы:</w:t>
      </w:r>
      <w:r w:rsidRPr="0009128A">
        <w:rPr>
          <w:rFonts w:ascii="Times New Roman" w:hAnsi="Times New Roman"/>
          <w:b/>
          <w:sz w:val="28"/>
          <w:szCs w:val="28"/>
        </w:rPr>
        <w:tab/>
      </w:r>
    </w:p>
    <w:p w:rsidR="00A1697F" w:rsidRPr="00F90F66" w:rsidRDefault="00A1697F" w:rsidP="00A169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0F66">
        <w:rPr>
          <w:rFonts w:ascii="Times New Roman" w:hAnsi="Times New Roman"/>
          <w:sz w:val="28"/>
          <w:szCs w:val="28"/>
        </w:rPr>
        <w:t>Показателями результативности реализации программы «</w:t>
      </w:r>
      <w:proofErr w:type="spellStart"/>
      <w:r w:rsidRPr="00F90F66">
        <w:rPr>
          <w:rFonts w:ascii="Times New Roman" w:hAnsi="Times New Roman"/>
          <w:sz w:val="28"/>
          <w:szCs w:val="28"/>
        </w:rPr>
        <w:t>Забавушкики</w:t>
      </w:r>
      <w:proofErr w:type="spellEnd"/>
      <w:r w:rsidRPr="00F90F66">
        <w:rPr>
          <w:rFonts w:ascii="Times New Roman" w:hAnsi="Times New Roman"/>
          <w:sz w:val="28"/>
          <w:szCs w:val="28"/>
        </w:rPr>
        <w:t>», является:</w:t>
      </w:r>
    </w:p>
    <w:p w:rsidR="00A1697F" w:rsidRDefault="00A1697F" w:rsidP="00A169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7F42">
        <w:rPr>
          <w:rFonts w:ascii="Times New Roman" w:hAnsi="Times New Roman"/>
          <w:sz w:val="28"/>
          <w:szCs w:val="28"/>
        </w:rPr>
        <w:t>знани</w:t>
      </w:r>
      <w:r w:rsidR="00D57093">
        <w:rPr>
          <w:rFonts w:ascii="Times New Roman" w:hAnsi="Times New Roman"/>
          <w:sz w:val="28"/>
          <w:szCs w:val="28"/>
        </w:rPr>
        <w:t>е</w:t>
      </w:r>
      <w:r w:rsidRPr="00C87F42">
        <w:rPr>
          <w:rFonts w:ascii="Times New Roman" w:hAnsi="Times New Roman"/>
          <w:sz w:val="28"/>
          <w:szCs w:val="28"/>
        </w:rPr>
        <w:t xml:space="preserve"> детей о свойствах и кач</w:t>
      </w:r>
      <w:r>
        <w:rPr>
          <w:rFonts w:ascii="Times New Roman" w:hAnsi="Times New Roman"/>
          <w:sz w:val="28"/>
          <w:szCs w:val="28"/>
        </w:rPr>
        <w:t>ествах объектов неживой природы;</w:t>
      </w:r>
      <w:r w:rsidRPr="00E73F32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32">
        <w:rPr>
          <w:rFonts w:ascii="Times New Roman" w:hAnsi="Times New Roman"/>
          <w:sz w:val="28"/>
          <w:szCs w:val="28"/>
        </w:rPr>
        <w:t>умени</w:t>
      </w:r>
      <w:r w:rsidR="00D57093">
        <w:rPr>
          <w:rFonts w:ascii="Times New Roman" w:hAnsi="Times New Roman"/>
          <w:sz w:val="28"/>
          <w:szCs w:val="28"/>
        </w:rPr>
        <w:t>е</w:t>
      </w:r>
      <w:r w:rsidRPr="00E73F32">
        <w:rPr>
          <w:rFonts w:ascii="Times New Roman" w:hAnsi="Times New Roman"/>
          <w:sz w:val="28"/>
          <w:szCs w:val="28"/>
        </w:rPr>
        <w:t xml:space="preserve"> определять возможные методы решения проблемы с помощью взрослого, а затем и самостоятельно; </w:t>
      </w:r>
      <w:r w:rsidRPr="00E73F32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32">
        <w:rPr>
          <w:rFonts w:ascii="Times New Roman" w:hAnsi="Times New Roman"/>
          <w:sz w:val="28"/>
          <w:szCs w:val="28"/>
        </w:rPr>
        <w:t>желани</w:t>
      </w:r>
      <w:r w:rsidR="00D57093">
        <w:rPr>
          <w:rFonts w:ascii="Times New Roman" w:hAnsi="Times New Roman"/>
          <w:sz w:val="28"/>
          <w:szCs w:val="28"/>
        </w:rPr>
        <w:t>е</w:t>
      </w:r>
      <w:r w:rsidRPr="00E73F32">
        <w:rPr>
          <w:rFonts w:ascii="Times New Roman" w:hAnsi="Times New Roman"/>
          <w:sz w:val="28"/>
          <w:szCs w:val="28"/>
        </w:rPr>
        <w:t xml:space="preserve"> к самостоятельной  исследовательской деятельности, самостоятельно дел</w:t>
      </w:r>
      <w:r>
        <w:rPr>
          <w:rFonts w:ascii="Times New Roman" w:hAnsi="Times New Roman"/>
          <w:sz w:val="28"/>
          <w:szCs w:val="28"/>
        </w:rPr>
        <w:t>ать выводы и выдвигать гипотезы;</w:t>
      </w:r>
      <w:r w:rsidRPr="00E73F32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32">
        <w:rPr>
          <w:rFonts w:ascii="Times New Roman" w:hAnsi="Times New Roman"/>
          <w:sz w:val="28"/>
          <w:szCs w:val="28"/>
        </w:rPr>
        <w:t>рост  уровня   любознательности, наблюдательности;</w:t>
      </w:r>
      <w:r w:rsidRPr="00E73F32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32">
        <w:rPr>
          <w:rFonts w:ascii="Times New Roman" w:hAnsi="Times New Roman"/>
          <w:sz w:val="28"/>
          <w:szCs w:val="28"/>
        </w:rPr>
        <w:t>активизация  речи  детей, пополнение словарного запас</w:t>
      </w:r>
      <w:r>
        <w:rPr>
          <w:rFonts w:ascii="Times New Roman" w:hAnsi="Times New Roman"/>
          <w:sz w:val="28"/>
          <w:szCs w:val="28"/>
        </w:rPr>
        <w:t>а многими понятиями.</w:t>
      </w:r>
    </w:p>
    <w:p w:rsidR="00A1697F" w:rsidRDefault="00A1697F" w:rsidP="00A169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7D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C07D4">
        <w:rPr>
          <w:rFonts w:ascii="Times New Roman" w:hAnsi="Times New Roman"/>
          <w:b/>
          <w:sz w:val="28"/>
          <w:szCs w:val="28"/>
        </w:rPr>
        <w:t>. Содержательный раздел.</w:t>
      </w:r>
    </w:p>
    <w:p w:rsidR="00A1697F" w:rsidRDefault="00A1697F" w:rsidP="00A1697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2.1. Формы, методы, средства образовательной деятельности.</w:t>
      </w:r>
    </w:p>
    <w:p w:rsidR="00A1697F" w:rsidRPr="00C35053" w:rsidRDefault="00A1697F" w:rsidP="00A1697F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 w:rsidRPr="00C35053">
        <w:rPr>
          <w:rFonts w:ascii="Times New Roman" w:hAnsi="Times New Roman"/>
          <w:b/>
          <w:bCs/>
          <w:color w:val="000000"/>
          <w:sz w:val="28"/>
        </w:rPr>
        <w:t xml:space="preserve">Программа </w:t>
      </w:r>
      <w:r>
        <w:rPr>
          <w:rFonts w:ascii="Times New Roman" w:hAnsi="Times New Roman"/>
          <w:b/>
          <w:bCs/>
          <w:color w:val="000000"/>
          <w:sz w:val="28"/>
        </w:rPr>
        <w:t>совместной деятельности</w:t>
      </w:r>
      <w:r w:rsidRPr="00C35053">
        <w:rPr>
          <w:rFonts w:ascii="Times New Roman" w:hAnsi="Times New Roman"/>
          <w:color w:val="000000"/>
          <w:sz w:val="28"/>
        </w:rPr>
        <w:t xml:space="preserve"> рассчитана на детей </w:t>
      </w:r>
      <w:r>
        <w:rPr>
          <w:rFonts w:ascii="Times New Roman" w:hAnsi="Times New Roman"/>
          <w:color w:val="000000"/>
          <w:sz w:val="28"/>
        </w:rPr>
        <w:t>младшего</w:t>
      </w:r>
      <w:r w:rsidRPr="00C35053">
        <w:rPr>
          <w:rFonts w:ascii="Times New Roman" w:hAnsi="Times New Roman"/>
          <w:color w:val="000000"/>
          <w:sz w:val="28"/>
        </w:rPr>
        <w:t xml:space="preserve"> дошкольного возраста с учетом возрастных особенностей детей.</w:t>
      </w:r>
    </w:p>
    <w:p w:rsidR="00C64F67" w:rsidRDefault="00C64F67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F32">
        <w:rPr>
          <w:rFonts w:ascii="Times New Roman" w:hAnsi="Times New Roman"/>
          <w:b/>
          <w:sz w:val="28"/>
          <w:szCs w:val="28"/>
        </w:rPr>
        <w:t>Режим занятий:</w:t>
      </w:r>
      <w:r w:rsidRPr="00C87F42">
        <w:rPr>
          <w:rFonts w:ascii="Times New Roman" w:hAnsi="Times New Roman"/>
          <w:sz w:val="28"/>
          <w:szCs w:val="28"/>
        </w:rPr>
        <w:t xml:space="preserve"> 1 раз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F42">
        <w:rPr>
          <w:rFonts w:ascii="Times New Roman" w:hAnsi="Times New Roman"/>
          <w:sz w:val="28"/>
          <w:szCs w:val="28"/>
        </w:rPr>
        <w:t>недел</w:t>
      </w:r>
      <w:r w:rsidR="0003553E">
        <w:rPr>
          <w:rFonts w:ascii="Times New Roman" w:hAnsi="Times New Roman"/>
          <w:sz w:val="28"/>
          <w:szCs w:val="28"/>
        </w:rPr>
        <w:t>ю</w:t>
      </w:r>
      <w:r w:rsidRPr="00C87F42">
        <w:rPr>
          <w:rFonts w:ascii="Times New Roman" w:hAnsi="Times New Roman"/>
          <w:sz w:val="28"/>
          <w:szCs w:val="28"/>
        </w:rPr>
        <w:t xml:space="preserve"> по 15 минут</w:t>
      </w:r>
      <w:r>
        <w:rPr>
          <w:rFonts w:ascii="Times New Roman" w:hAnsi="Times New Roman"/>
          <w:sz w:val="28"/>
          <w:szCs w:val="28"/>
        </w:rPr>
        <w:t>.</w:t>
      </w:r>
    </w:p>
    <w:p w:rsidR="00C64F67" w:rsidRPr="0077135C" w:rsidRDefault="00C64F67" w:rsidP="00C64F6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35C">
        <w:rPr>
          <w:b/>
          <w:sz w:val="28"/>
          <w:szCs w:val="28"/>
        </w:rPr>
        <w:t xml:space="preserve">Форма организации: </w:t>
      </w:r>
      <w:r w:rsidRPr="0077135C">
        <w:rPr>
          <w:sz w:val="28"/>
          <w:szCs w:val="28"/>
        </w:rPr>
        <w:t>групповая</w:t>
      </w:r>
      <w:r>
        <w:rPr>
          <w:sz w:val="28"/>
          <w:szCs w:val="28"/>
        </w:rPr>
        <w:t>, малые группы, самостоятельная деятельность детей.</w:t>
      </w:r>
    </w:p>
    <w:p w:rsidR="00C64F67" w:rsidRDefault="00C64F67" w:rsidP="00C64F6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35C"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групповая комната</w:t>
      </w:r>
      <w:r w:rsidRPr="0077135C">
        <w:rPr>
          <w:sz w:val="28"/>
          <w:szCs w:val="28"/>
        </w:rPr>
        <w:t>.</w:t>
      </w:r>
    </w:p>
    <w:p w:rsidR="00C64F67" w:rsidRDefault="00C64F67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84B">
        <w:rPr>
          <w:rFonts w:ascii="Times New Roman" w:hAnsi="Times New Roman"/>
          <w:b/>
          <w:sz w:val="28"/>
          <w:szCs w:val="28"/>
        </w:rPr>
        <w:t>Время проведения:</w:t>
      </w:r>
      <w:r w:rsidRPr="00BA084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16.</w:t>
      </w:r>
      <w:r w:rsidR="0003553E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– 17.</w:t>
      </w:r>
      <w:r w:rsidR="0003553E">
        <w:rPr>
          <w:rFonts w:ascii="Times New Roman" w:hAnsi="Times New Roman"/>
          <w:sz w:val="28"/>
          <w:szCs w:val="28"/>
        </w:rPr>
        <w:t>15</w:t>
      </w:r>
    </w:p>
    <w:p w:rsidR="00C64F67" w:rsidRDefault="00C64F67" w:rsidP="00C64F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3F32">
        <w:rPr>
          <w:rFonts w:ascii="Times New Roman" w:hAnsi="Times New Roman"/>
          <w:b/>
          <w:sz w:val="28"/>
          <w:szCs w:val="28"/>
        </w:rPr>
        <w:lastRenderedPageBreak/>
        <w:t>Формы работы кружка:</w:t>
      </w:r>
      <w:r w:rsidRPr="00E73F32">
        <w:rPr>
          <w:rFonts w:ascii="Times New Roman" w:hAnsi="Times New Roman"/>
          <w:b/>
          <w:sz w:val="28"/>
          <w:szCs w:val="28"/>
        </w:rPr>
        <w:br/>
      </w:r>
      <w:r w:rsidRPr="00E73F32">
        <w:rPr>
          <w:rFonts w:ascii="Times New Roman" w:hAnsi="Times New Roman"/>
          <w:sz w:val="28"/>
          <w:szCs w:val="28"/>
        </w:rPr>
        <w:t>1. Беседы с применением наглядных пособий</w:t>
      </w:r>
      <w:r w:rsidRPr="00E73F32">
        <w:rPr>
          <w:rFonts w:ascii="Times New Roman" w:hAnsi="Times New Roman"/>
          <w:sz w:val="28"/>
          <w:szCs w:val="28"/>
        </w:rPr>
        <w:br/>
        <w:t>2. Практическая работа</w:t>
      </w:r>
      <w:r w:rsidRPr="00E73F32">
        <w:rPr>
          <w:rFonts w:ascii="Times New Roman" w:hAnsi="Times New Roman"/>
          <w:sz w:val="28"/>
          <w:szCs w:val="28"/>
        </w:rPr>
        <w:br/>
        <w:t>3. Опытно-исследовательская работа</w:t>
      </w:r>
      <w:r w:rsidRPr="00E73F32">
        <w:rPr>
          <w:rFonts w:ascii="Times New Roman" w:hAnsi="Times New Roman"/>
          <w:sz w:val="28"/>
          <w:szCs w:val="28"/>
        </w:rPr>
        <w:br/>
        <w:t>4. Мини-занятия (дидактические игры, рассматривание иллюстраций, чтение литературы и т. д.)</w:t>
      </w:r>
      <w:r w:rsidRPr="00E73F32">
        <w:rPr>
          <w:rFonts w:ascii="Times New Roman" w:hAnsi="Times New Roman"/>
          <w:sz w:val="28"/>
          <w:szCs w:val="28"/>
        </w:rPr>
        <w:br/>
        <w:t>5. Взаимодействия с родителями</w:t>
      </w:r>
      <w:r>
        <w:rPr>
          <w:rFonts w:ascii="Times New Roman" w:hAnsi="Times New Roman"/>
          <w:sz w:val="28"/>
          <w:szCs w:val="28"/>
        </w:rPr>
        <w:t>:</w:t>
      </w:r>
    </w:p>
    <w:p w:rsidR="00C64F67" w:rsidRDefault="00C64F67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52E2">
        <w:rPr>
          <w:rFonts w:ascii="Times New Roman" w:hAnsi="Times New Roman"/>
          <w:sz w:val="28"/>
          <w:szCs w:val="28"/>
        </w:rPr>
        <w:t> </w:t>
      </w:r>
      <w:r w:rsidR="001C00CF">
        <w:rPr>
          <w:rFonts w:ascii="Times New Roman" w:hAnsi="Times New Roman"/>
          <w:sz w:val="28"/>
          <w:szCs w:val="28"/>
        </w:rPr>
        <w:t>приобрете</w:t>
      </w:r>
      <w:r w:rsidRPr="00DD52E2">
        <w:rPr>
          <w:rFonts w:ascii="Times New Roman" w:hAnsi="Times New Roman"/>
          <w:sz w:val="28"/>
          <w:szCs w:val="28"/>
        </w:rPr>
        <w:t>ние, сбор материала, оборудования</w:t>
      </w:r>
      <w:r>
        <w:rPr>
          <w:rFonts w:ascii="Times New Roman" w:hAnsi="Times New Roman"/>
          <w:sz w:val="28"/>
          <w:szCs w:val="28"/>
        </w:rPr>
        <w:t xml:space="preserve"> для уголка экспериментирования;</w:t>
      </w:r>
    </w:p>
    <w:p w:rsidR="00A1697F" w:rsidRDefault="00C64F67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 отчет кружковой работы.</w:t>
      </w:r>
      <w:r w:rsidRPr="00DD52E2">
        <w:rPr>
          <w:rFonts w:ascii="Times New Roman" w:hAnsi="Times New Roman"/>
          <w:sz w:val="28"/>
          <w:szCs w:val="28"/>
        </w:rPr>
        <w:t>  </w:t>
      </w:r>
    </w:p>
    <w:p w:rsidR="00A1697F" w:rsidRPr="00C35053" w:rsidRDefault="00C64F67" w:rsidP="00A1697F">
      <w:pPr>
        <w:shd w:val="clear" w:color="auto" w:fill="FFFFFF"/>
        <w:spacing w:after="0" w:line="360" w:lineRule="auto"/>
        <w:ind w:firstLine="360"/>
        <w:jc w:val="both"/>
        <w:rPr>
          <w:rFonts w:cs="Calibri"/>
          <w:color w:val="000000"/>
        </w:rPr>
      </w:pPr>
      <w:r w:rsidRPr="00DD52E2">
        <w:rPr>
          <w:rFonts w:ascii="Times New Roman" w:hAnsi="Times New Roman"/>
          <w:sz w:val="28"/>
          <w:szCs w:val="28"/>
        </w:rPr>
        <w:t> </w:t>
      </w:r>
      <w:r w:rsidR="00A1697F" w:rsidRPr="00C35053">
        <w:rPr>
          <w:rFonts w:ascii="Times New Roman" w:hAnsi="Times New Roman"/>
          <w:b/>
          <w:bCs/>
          <w:color w:val="000000"/>
          <w:sz w:val="28"/>
        </w:rPr>
        <w:t>Игровые  приёмы:</w:t>
      </w:r>
    </w:p>
    <w:p w:rsidR="00A1697F" w:rsidRPr="00C35053" w:rsidRDefault="00A1697F" w:rsidP="00A1697F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моделирование проблемной ситуации от имени сказочного героя – куклы;</w:t>
      </w:r>
    </w:p>
    <w:p w:rsidR="00A1697F" w:rsidRPr="00C35053" w:rsidRDefault="00A1697F" w:rsidP="00A1697F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повтор инструкций;</w:t>
      </w:r>
    </w:p>
    <w:p w:rsidR="00A1697F" w:rsidRPr="00C35053" w:rsidRDefault="00A1697F" w:rsidP="00A1697F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выполнение действий по указанию детей;</w:t>
      </w:r>
    </w:p>
    <w:p w:rsidR="00A1697F" w:rsidRPr="00C35053" w:rsidRDefault="00A1697F" w:rsidP="00A1697F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</w:t>
      </w:r>
      <w:r w:rsidRPr="00C35053">
        <w:rPr>
          <w:rFonts w:ascii="Times New Roman" w:hAnsi="Times New Roman"/>
          <w:color w:val="000000"/>
          <w:sz w:val="28"/>
        </w:rPr>
        <w:t> «намеренная ошибка»;</w:t>
      </w:r>
    </w:p>
    <w:p w:rsidR="00A1697F" w:rsidRPr="00C35053" w:rsidRDefault="00A1697F" w:rsidP="00A1697F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проговаривание хода предстоящих действий;</w:t>
      </w:r>
    </w:p>
    <w:p w:rsidR="00A1697F" w:rsidRDefault="00A1697F" w:rsidP="00A16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предоставление каждому ребёнку возможности задать вопрос взрослому или другому ребёнку</w:t>
      </w:r>
      <w:r>
        <w:rPr>
          <w:rFonts w:ascii="Times New Roman" w:hAnsi="Times New Roman"/>
          <w:color w:val="000000"/>
          <w:sz w:val="28"/>
        </w:rPr>
        <w:t>.</w:t>
      </w:r>
    </w:p>
    <w:p w:rsidR="00A1697F" w:rsidRPr="000C07D4" w:rsidRDefault="00A1697F" w:rsidP="00A169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7D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C07D4">
        <w:rPr>
          <w:rFonts w:ascii="Times New Roman" w:hAnsi="Times New Roman"/>
          <w:b/>
          <w:sz w:val="28"/>
          <w:szCs w:val="28"/>
        </w:rPr>
        <w:t>. Организационный раздел.</w:t>
      </w:r>
    </w:p>
    <w:p w:rsidR="00A1697F" w:rsidRPr="00C35053" w:rsidRDefault="00A1697F" w:rsidP="00A1697F">
      <w:pPr>
        <w:shd w:val="clear" w:color="auto" w:fill="FFFFFF"/>
        <w:spacing w:after="0" w:line="360" w:lineRule="auto"/>
        <w:ind w:firstLine="708"/>
        <w:jc w:val="center"/>
        <w:rPr>
          <w:rFonts w:cs="Calibri"/>
          <w:color w:val="000000"/>
        </w:rPr>
      </w:pPr>
      <w:r w:rsidRPr="003305BF">
        <w:rPr>
          <w:rFonts w:ascii="Times New Roman" w:hAnsi="Times New Roman"/>
          <w:b/>
          <w:bCs/>
          <w:color w:val="000000"/>
          <w:sz w:val="28"/>
        </w:rPr>
        <w:t>Оборудование детской лаборатории:</w:t>
      </w:r>
    </w:p>
    <w:p w:rsidR="00C64F67" w:rsidRPr="00C271C1" w:rsidRDefault="00C64F67" w:rsidP="00C64F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71C1">
        <w:rPr>
          <w:rFonts w:ascii="Times New Roman" w:hAnsi="Times New Roman"/>
          <w:b/>
          <w:sz w:val="28"/>
          <w:szCs w:val="28"/>
        </w:rPr>
        <w:t>Предметно-пространственная среда для экспериментирования</w:t>
      </w:r>
    </w:p>
    <w:p w:rsidR="00C64F67" w:rsidRDefault="00C64F67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71C1">
        <w:rPr>
          <w:rFonts w:ascii="Times New Roman" w:hAnsi="Times New Roman"/>
          <w:sz w:val="28"/>
          <w:szCs w:val="28"/>
        </w:rPr>
        <w:t>Мини-лаборатория</w:t>
      </w:r>
      <w:r>
        <w:rPr>
          <w:rFonts w:ascii="Times New Roman" w:hAnsi="Times New Roman"/>
          <w:sz w:val="28"/>
          <w:szCs w:val="28"/>
        </w:rPr>
        <w:t xml:space="preserve"> для хранения природного и бросового материала, </w:t>
      </w:r>
    </w:p>
    <w:p w:rsidR="00C64F67" w:rsidRDefault="00C64F67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7093">
        <w:rPr>
          <w:rFonts w:ascii="Times New Roman" w:hAnsi="Times New Roman"/>
          <w:sz w:val="28"/>
          <w:szCs w:val="28"/>
        </w:rPr>
        <w:t>емкости разной формы, объемов</w:t>
      </w:r>
      <w:r>
        <w:rPr>
          <w:rFonts w:ascii="Times New Roman" w:hAnsi="Times New Roman"/>
          <w:sz w:val="28"/>
          <w:szCs w:val="28"/>
        </w:rPr>
        <w:t>;</w:t>
      </w:r>
    </w:p>
    <w:p w:rsidR="00C64F67" w:rsidRDefault="00C64F67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молоко, сахар, лимон, яблоко</w:t>
      </w:r>
      <w:r w:rsidR="003E4D5B">
        <w:rPr>
          <w:rFonts w:ascii="Times New Roman" w:hAnsi="Times New Roman"/>
          <w:sz w:val="28"/>
          <w:szCs w:val="28"/>
        </w:rPr>
        <w:t>, соль</w:t>
      </w:r>
      <w:r>
        <w:rPr>
          <w:rFonts w:ascii="Times New Roman" w:hAnsi="Times New Roman"/>
          <w:sz w:val="28"/>
          <w:szCs w:val="28"/>
        </w:rPr>
        <w:t>;</w:t>
      </w:r>
    </w:p>
    <w:p w:rsidR="00C64F67" w:rsidRDefault="00C64F67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спички, ножницы, ткань,</w:t>
      </w:r>
      <w:r w:rsidR="00D57093">
        <w:rPr>
          <w:rFonts w:ascii="Times New Roman" w:hAnsi="Times New Roman"/>
          <w:sz w:val="28"/>
          <w:szCs w:val="28"/>
        </w:rPr>
        <w:t xml:space="preserve"> губки, ткань, воронки,</w:t>
      </w:r>
      <w:r>
        <w:rPr>
          <w:rFonts w:ascii="Times New Roman" w:hAnsi="Times New Roman"/>
          <w:sz w:val="28"/>
          <w:szCs w:val="28"/>
        </w:rPr>
        <w:t xml:space="preserve"> резина, бумага, чайные ложки, свечка, столовая ложка, формочки для льда, магнит, камни,  воздушные шары, пластмассовые и деревянные предметы;</w:t>
      </w:r>
      <w:proofErr w:type="gramEnd"/>
    </w:p>
    <w:p w:rsidR="00C64F67" w:rsidRDefault="00C64F67" w:rsidP="00C64F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зеркальца, термометры, мыльный раствор, чайник, </w:t>
      </w:r>
      <w:r w:rsidR="00D57093">
        <w:rPr>
          <w:rFonts w:ascii="Times New Roman" w:hAnsi="Times New Roman"/>
          <w:sz w:val="28"/>
          <w:szCs w:val="28"/>
        </w:rPr>
        <w:t>музыкальные инструменты</w:t>
      </w:r>
      <w:r>
        <w:rPr>
          <w:rFonts w:ascii="Times New Roman" w:hAnsi="Times New Roman"/>
          <w:sz w:val="28"/>
          <w:szCs w:val="28"/>
        </w:rPr>
        <w:t xml:space="preserve">, нитки, краски, </w:t>
      </w:r>
      <w:r w:rsidR="003E4D5B">
        <w:rPr>
          <w:rFonts w:ascii="Times New Roman" w:hAnsi="Times New Roman"/>
          <w:sz w:val="28"/>
          <w:szCs w:val="28"/>
        </w:rPr>
        <w:t>трубочки для коктейля, металлическая крышка, речной песок.</w:t>
      </w:r>
      <w:proofErr w:type="gramEnd"/>
    </w:p>
    <w:p w:rsidR="00C64F67" w:rsidRDefault="00C64F67" w:rsidP="00C64F6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sz w:val="36"/>
          <w:szCs w:val="36"/>
        </w:rPr>
      </w:pPr>
      <w:r w:rsidRPr="00F37A92">
        <w:rPr>
          <w:b/>
          <w:sz w:val="36"/>
          <w:szCs w:val="36"/>
        </w:rPr>
        <w:lastRenderedPageBreak/>
        <w:t>Перспективный план кружка «</w:t>
      </w:r>
      <w:proofErr w:type="spellStart"/>
      <w:r w:rsidR="00ED2A78">
        <w:rPr>
          <w:b/>
          <w:sz w:val="36"/>
          <w:szCs w:val="36"/>
        </w:rPr>
        <w:t>Забавушк</w:t>
      </w:r>
      <w:r>
        <w:rPr>
          <w:b/>
          <w:sz w:val="36"/>
          <w:szCs w:val="36"/>
        </w:rPr>
        <w:t>и</w:t>
      </w:r>
      <w:proofErr w:type="spellEnd"/>
      <w:r w:rsidRPr="00F37A92">
        <w:rPr>
          <w:b/>
          <w:sz w:val="36"/>
          <w:szCs w:val="36"/>
        </w:rPr>
        <w:t>»</w:t>
      </w:r>
    </w:p>
    <w:p w:rsidR="008E44B1" w:rsidRPr="008E44B1" w:rsidRDefault="008E44B1" w:rsidP="00491662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-743" w:type="dxa"/>
        <w:tblLayout w:type="fixed"/>
        <w:tblLook w:val="04A0"/>
      </w:tblPr>
      <w:tblGrid>
        <w:gridCol w:w="1418"/>
        <w:gridCol w:w="1701"/>
        <w:gridCol w:w="2694"/>
        <w:gridCol w:w="1984"/>
        <w:gridCol w:w="2517"/>
      </w:tblGrid>
      <w:tr w:rsidR="00C64F67" w:rsidTr="00660482">
        <w:tc>
          <w:tcPr>
            <w:tcW w:w="1418" w:type="dxa"/>
          </w:tcPr>
          <w:p w:rsidR="00C64F67" w:rsidRPr="0084613A" w:rsidRDefault="00C64F67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C64F67" w:rsidRPr="0084613A" w:rsidRDefault="00C64F67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4" w:type="dxa"/>
          </w:tcPr>
          <w:p w:rsidR="00C64F67" w:rsidRPr="0084613A" w:rsidRDefault="00C64F67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</w:tcPr>
          <w:p w:rsidR="00C64F67" w:rsidRPr="0084613A" w:rsidRDefault="00C64F67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517" w:type="dxa"/>
          </w:tcPr>
          <w:p w:rsidR="00C64F67" w:rsidRPr="0084613A" w:rsidRDefault="00C64F67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Вывод</w:t>
            </w:r>
          </w:p>
        </w:tc>
      </w:tr>
      <w:tr w:rsidR="00EA249C" w:rsidTr="00660482">
        <w:tc>
          <w:tcPr>
            <w:tcW w:w="1418" w:type="dxa"/>
            <w:vMerge w:val="restart"/>
          </w:tcPr>
          <w:p w:rsidR="00EA249C" w:rsidRPr="0084613A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EA249C" w:rsidRDefault="00EA249C" w:rsidP="00C22070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EA249C" w:rsidRPr="0084613A" w:rsidRDefault="00EA249C" w:rsidP="0003553E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49C" w:rsidRDefault="00EA249C" w:rsidP="00111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«Какой формы вода»</w:t>
            </w:r>
          </w:p>
        </w:tc>
        <w:tc>
          <w:tcPr>
            <w:tcW w:w="2694" w:type="dxa"/>
          </w:tcPr>
          <w:p w:rsidR="00EA249C" w:rsidRDefault="00EA249C" w:rsidP="00111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детей со свойствами воды. </w:t>
            </w:r>
          </w:p>
        </w:tc>
        <w:tc>
          <w:tcPr>
            <w:tcW w:w="1984" w:type="dxa"/>
          </w:tcPr>
          <w:p w:rsidR="00EA249C" w:rsidRDefault="00EA249C" w:rsidP="00111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Емкости разной формы и объемов.</w:t>
            </w:r>
          </w:p>
        </w:tc>
        <w:tc>
          <w:tcPr>
            <w:tcW w:w="2517" w:type="dxa"/>
          </w:tcPr>
          <w:p w:rsidR="00EA249C" w:rsidRDefault="00EA249C" w:rsidP="00111AC9">
            <w:pPr>
              <w:pStyle w:val="a9"/>
              <w:spacing w:before="0" w:beforeAutospacing="0" w:after="0" w:afterAutospacing="0"/>
              <w:jc w:val="both"/>
            </w:pPr>
            <w:r>
              <w:t>Вода не имеет формы, принимает форму сосуда, в который ее налили.</w:t>
            </w:r>
          </w:p>
        </w:tc>
      </w:tr>
      <w:tr w:rsidR="00EA249C" w:rsidTr="00660482">
        <w:tc>
          <w:tcPr>
            <w:tcW w:w="1418" w:type="dxa"/>
            <w:vMerge/>
          </w:tcPr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49C" w:rsidRPr="0003553E" w:rsidRDefault="00EA249C" w:rsidP="00387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53E">
              <w:rPr>
                <w:rFonts w:ascii="Times New Roman" w:hAnsi="Times New Roman"/>
                <w:sz w:val="24"/>
                <w:szCs w:val="24"/>
              </w:rPr>
              <w:t>«Свойства и признаки воды»</w:t>
            </w:r>
          </w:p>
        </w:tc>
        <w:tc>
          <w:tcPr>
            <w:tcW w:w="2694" w:type="dxa"/>
          </w:tcPr>
          <w:p w:rsidR="00EA249C" w:rsidRPr="00594842" w:rsidRDefault="00EA249C" w:rsidP="00387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Познакомить со свойствами 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A249C" w:rsidRPr="00594842" w:rsidRDefault="00EA249C" w:rsidP="00387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Прозрачные стаканы, молоко, вода чайные ложки, трубочки для коктейля.</w:t>
            </w:r>
          </w:p>
        </w:tc>
        <w:tc>
          <w:tcPr>
            <w:tcW w:w="2517" w:type="dxa"/>
          </w:tcPr>
          <w:p w:rsidR="00EA249C" w:rsidRPr="00200CCA" w:rsidRDefault="00EA249C" w:rsidP="00387A13">
            <w:pPr>
              <w:pStyle w:val="a9"/>
              <w:spacing w:before="0" w:beforeAutospacing="0" w:after="0" w:afterAutospacing="0"/>
              <w:jc w:val="both"/>
            </w:pPr>
            <w:r>
              <w:t xml:space="preserve">Вода прозрачная, молоко нет. Вода безвкусная, не имеет запаха. </w:t>
            </w:r>
          </w:p>
        </w:tc>
      </w:tr>
      <w:tr w:rsidR="00EA249C" w:rsidTr="00660482">
        <w:tc>
          <w:tcPr>
            <w:tcW w:w="1418" w:type="dxa"/>
            <w:vMerge/>
          </w:tcPr>
          <w:p w:rsidR="00EA249C" w:rsidRDefault="00EA249C" w:rsidP="00C22070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«Откуда берется вода»</w:t>
            </w:r>
          </w:p>
        </w:tc>
        <w:tc>
          <w:tcPr>
            <w:tcW w:w="2694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процессом конденсации.</w:t>
            </w:r>
          </w:p>
        </w:tc>
        <w:tc>
          <w:tcPr>
            <w:tcW w:w="1984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Горячая вода, ёмкость, охлажденная металлическая крышка.</w:t>
            </w:r>
          </w:p>
        </w:tc>
        <w:tc>
          <w:tcPr>
            <w:tcW w:w="2517" w:type="dxa"/>
          </w:tcPr>
          <w:p w:rsidR="00EA249C" w:rsidRDefault="00EA249C" w:rsidP="00871669">
            <w:pPr>
              <w:pStyle w:val="a9"/>
              <w:spacing w:before="0" w:beforeAutospacing="0" w:after="0" w:afterAutospacing="0"/>
              <w:jc w:val="both"/>
            </w:pPr>
            <w:r>
              <w:t>Процесс превращения пара в воду происходит при охлаждении пара.</w:t>
            </w:r>
          </w:p>
        </w:tc>
      </w:tr>
      <w:tr w:rsidR="00EA249C" w:rsidTr="00660482">
        <w:tc>
          <w:tcPr>
            <w:tcW w:w="1418" w:type="dxa"/>
            <w:vMerge/>
          </w:tcPr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 – это тоже вода»</w:t>
            </w:r>
          </w:p>
        </w:tc>
        <w:tc>
          <w:tcPr>
            <w:tcW w:w="2694" w:type="dxa"/>
          </w:tcPr>
          <w:p w:rsidR="00EA249C" w:rsidRDefault="00EA249C" w:rsidP="00ED2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</w:t>
            </w:r>
            <w:r w:rsidR="00ED2A78">
              <w:rPr>
                <w:rFonts w:ascii="Times New Roman" w:hAnsi="Times New Roman"/>
                <w:sz w:val="24"/>
                <w:szCs w:val="24"/>
              </w:rPr>
              <w:t>омить детей с одним из состояний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воды.</w:t>
            </w:r>
          </w:p>
        </w:tc>
        <w:tc>
          <w:tcPr>
            <w:tcW w:w="1984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с горячей водой, зеркальце.</w:t>
            </w:r>
          </w:p>
          <w:p w:rsidR="00ED2A78" w:rsidRDefault="00ED2A78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A249C" w:rsidRDefault="00EA249C" w:rsidP="00871669">
            <w:pPr>
              <w:pStyle w:val="a9"/>
              <w:spacing w:before="0" w:beforeAutospacing="0" w:after="0" w:afterAutospacing="0"/>
              <w:jc w:val="both"/>
            </w:pPr>
            <w:r>
              <w:t>Пар – это тоже вода.</w:t>
            </w:r>
          </w:p>
        </w:tc>
      </w:tr>
      <w:tr w:rsidR="00EA249C" w:rsidTr="00660482">
        <w:tc>
          <w:tcPr>
            <w:tcW w:w="1418" w:type="dxa"/>
            <w:vMerge w:val="restart"/>
          </w:tcPr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  <w:p w:rsidR="00EA249C" w:rsidRDefault="00EA249C" w:rsidP="00871669">
            <w:pPr>
              <w:pStyle w:val="a9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A249C" w:rsidRDefault="00EA249C" w:rsidP="00871669">
            <w:pPr>
              <w:pStyle w:val="a9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играет в прятки»</w:t>
            </w:r>
          </w:p>
        </w:tc>
        <w:tc>
          <w:tcPr>
            <w:tcW w:w="2694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 объемом тел (предметов).</w:t>
            </w:r>
          </w:p>
        </w:tc>
        <w:tc>
          <w:tcPr>
            <w:tcW w:w="1984" w:type="dxa"/>
          </w:tcPr>
          <w:p w:rsidR="00EA249C" w:rsidRDefault="00EA249C" w:rsidP="00724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Губки, ткань, емкости.</w:t>
            </w:r>
          </w:p>
        </w:tc>
        <w:tc>
          <w:tcPr>
            <w:tcW w:w="2517" w:type="dxa"/>
          </w:tcPr>
          <w:p w:rsidR="00EA249C" w:rsidRDefault="00EA249C" w:rsidP="00871669">
            <w:pPr>
              <w:pStyle w:val="a9"/>
              <w:spacing w:before="0" w:beforeAutospacing="0" w:after="0" w:afterAutospacing="0"/>
              <w:jc w:val="both"/>
            </w:pPr>
            <w:r>
              <w:t>Вода может впитываться в другие тела.</w:t>
            </w:r>
          </w:p>
        </w:tc>
      </w:tr>
      <w:tr w:rsidR="00EA249C" w:rsidTr="00660482">
        <w:tc>
          <w:tcPr>
            <w:tcW w:w="1418" w:type="dxa"/>
            <w:vMerge/>
          </w:tcPr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49C" w:rsidRDefault="00EA249C" w:rsidP="004339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пипетка»</w:t>
            </w:r>
          </w:p>
        </w:tc>
        <w:tc>
          <w:tcPr>
            <w:tcW w:w="2694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набирать жидкость пипеткой или меленькой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клизмочкой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(резиновой грушей)</w:t>
            </w:r>
          </w:p>
        </w:tc>
        <w:tc>
          <w:tcPr>
            <w:tcW w:w="1984" w:type="dxa"/>
          </w:tcPr>
          <w:p w:rsidR="00EA249C" w:rsidRDefault="00EA249C" w:rsidP="00724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Емкости, пипетки или </w:t>
            </w:r>
            <w:proofErr w:type="spellStart"/>
            <w:r w:rsidRPr="00D2235D">
              <w:rPr>
                <w:rFonts w:ascii="Times New Roman" w:hAnsi="Times New Roman"/>
                <w:sz w:val="24"/>
                <w:szCs w:val="24"/>
              </w:rPr>
              <w:t>клизмочкой</w:t>
            </w:r>
            <w:proofErr w:type="spellEnd"/>
            <w:r w:rsidRPr="00D2235D">
              <w:rPr>
                <w:rFonts w:ascii="Times New Roman" w:hAnsi="Times New Roman"/>
                <w:sz w:val="24"/>
                <w:szCs w:val="24"/>
              </w:rPr>
              <w:t xml:space="preserve"> (резиновой грушей)</w:t>
            </w:r>
          </w:p>
        </w:tc>
        <w:tc>
          <w:tcPr>
            <w:tcW w:w="2517" w:type="dxa"/>
          </w:tcPr>
          <w:p w:rsidR="00EA249C" w:rsidRDefault="00EA249C" w:rsidP="0043393B">
            <w:pPr>
              <w:pStyle w:val="a9"/>
              <w:spacing w:before="0" w:beforeAutospacing="0" w:after="0" w:afterAutospacing="0"/>
              <w:jc w:val="both"/>
            </w:pPr>
            <w:r>
              <w:t xml:space="preserve">При нажатии на мягкую часть пипетки выходит воздух, а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EA249C" w:rsidRDefault="00EA249C" w:rsidP="0043393B">
            <w:pPr>
              <w:pStyle w:val="a9"/>
              <w:spacing w:before="0" w:beforeAutospacing="0" w:after="0" w:afterAutospacing="0"/>
              <w:jc w:val="both"/>
            </w:pPr>
            <w:proofErr w:type="gramStart"/>
            <w:r>
              <w:t>ослаблении</w:t>
            </w:r>
            <w:proofErr w:type="gramEnd"/>
            <w:r>
              <w:t xml:space="preserve">, потоком воздуха входит жидкость в емкость и остается внутри пипетки.  </w:t>
            </w:r>
          </w:p>
        </w:tc>
      </w:tr>
      <w:tr w:rsidR="00CE29E0" w:rsidTr="00660482">
        <w:tc>
          <w:tcPr>
            <w:tcW w:w="1418" w:type="dxa"/>
            <w:vMerge/>
          </w:tcPr>
          <w:p w:rsidR="00CE29E0" w:rsidRDefault="00CE29E0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E29E0" w:rsidRDefault="00CE29E0" w:rsidP="00660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60482">
              <w:rPr>
                <w:rFonts w:ascii="Times New Roman" w:hAnsi="Times New Roman"/>
                <w:sz w:val="24"/>
                <w:szCs w:val="24"/>
              </w:rPr>
              <w:t>Песчинки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CE29E0" w:rsidRDefault="00660482" w:rsidP="00660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представление детям о том, что песок состоит из песчинок. </w:t>
            </w:r>
          </w:p>
        </w:tc>
        <w:tc>
          <w:tcPr>
            <w:tcW w:w="1984" w:type="dxa"/>
          </w:tcPr>
          <w:p w:rsidR="00CE29E0" w:rsidRPr="00660482" w:rsidRDefault="00660482" w:rsidP="0066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0482"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60482">
              <w:rPr>
                <w:rFonts w:ascii="Times New Roman" w:hAnsi="Times New Roman"/>
                <w:sz w:val="24"/>
                <w:szCs w:val="24"/>
              </w:rPr>
              <w:t>к, листы белой бумаги, лупы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CE29E0" w:rsidRPr="00660482" w:rsidRDefault="00660482" w:rsidP="00660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482">
              <w:rPr>
                <w:rFonts w:ascii="Times New Roman" w:hAnsi="Times New Roman"/>
                <w:sz w:val="24"/>
                <w:szCs w:val="24"/>
              </w:rPr>
              <w:t>Песок состоит из мелких песчинок, которые не прилипают друг к другу.</w:t>
            </w:r>
          </w:p>
        </w:tc>
      </w:tr>
      <w:tr w:rsidR="00EA249C" w:rsidTr="00660482">
        <w:tc>
          <w:tcPr>
            <w:tcW w:w="1418" w:type="dxa"/>
            <w:vMerge/>
          </w:tcPr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49C" w:rsidRDefault="00EA249C" w:rsidP="00680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теплее»</w:t>
            </w:r>
          </w:p>
        </w:tc>
        <w:tc>
          <w:tcPr>
            <w:tcW w:w="2694" w:type="dxa"/>
          </w:tcPr>
          <w:p w:rsidR="00EA249C" w:rsidRDefault="00EA249C" w:rsidP="00680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выявить, что теплый воздух легче холодного.</w:t>
            </w:r>
          </w:p>
        </w:tc>
        <w:tc>
          <w:tcPr>
            <w:tcW w:w="1984" w:type="dxa"/>
          </w:tcPr>
          <w:p w:rsidR="00EA249C" w:rsidRDefault="00EA249C" w:rsidP="00680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термометра, чайник.</w:t>
            </w:r>
          </w:p>
        </w:tc>
        <w:tc>
          <w:tcPr>
            <w:tcW w:w="2517" w:type="dxa"/>
          </w:tcPr>
          <w:p w:rsidR="00EA249C" w:rsidRDefault="00EA249C" w:rsidP="00680171">
            <w:pPr>
              <w:pStyle w:val="a9"/>
              <w:spacing w:before="0" w:beforeAutospacing="0" w:after="0" w:afterAutospacing="0"/>
              <w:jc w:val="both"/>
            </w:pPr>
            <w:r>
              <w:t xml:space="preserve">Все, что легче, поднимается верх, значит, теплый воздух легче холодного и </w:t>
            </w:r>
            <w:proofErr w:type="gramStart"/>
            <w:r>
              <w:t>с верху</w:t>
            </w:r>
            <w:proofErr w:type="gramEnd"/>
            <w:r>
              <w:t xml:space="preserve"> теплее.</w:t>
            </w:r>
          </w:p>
        </w:tc>
      </w:tr>
      <w:tr w:rsidR="00EA249C" w:rsidTr="00660482">
        <w:tc>
          <w:tcPr>
            <w:tcW w:w="1418" w:type="dxa"/>
            <w:vMerge/>
          </w:tcPr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 в ком нате» («Живая змейка»)</w:t>
            </w:r>
          </w:p>
        </w:tc>
        <w:tc>
          <w:tcPr>
            <w:tcW w:w="2694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образуется ветер.</w:t>
            </w:r>
          </w:p>
        </w:tc>
        <w:tc>
          <w:tcPr>
            <w:tcW w:w="1984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свечи, «змейка» (круг, прорезанный по спирали и подвешенный на нить)</w:t>
            </w:r>
          </w:p>
        </w:tc>
        <w:tc>
          <w:tcPr>
            <w:tcW w:w="2517" w:type="dxa"/>
          </w:tcPr>
          <w:p w:rsidR="00EA249C" w:rsidRDefault="00EA249C" w:rsidP="00871669">
            <w:pPr>
              <w:pStyle w:val="a9"/>
              <w:spacing w:before="0" w:beforeAutospacing="0" w:after="0" w:afterAutospacing="0"/>
              <w:jc w:val="both"/>
            </w:pPr>
            <w:r>
              <w:t>Ветер возникает потому, что теплый воздух постоянно сменяется холодным.</w:t>
            </w:r>
          </w:p>
        </w:tc>
      </w:tr>
      <w:tr w:rsidR="00EA249C" w:rsidTr="00660482">
        <w:trPr>
          <w:trHeight w:val="2222"/>
        </w:trPr>
        <w:tc>
          <w:tcPr>
            <w:tcW w:w="1418" w:type="dxa"/>
            <w:vMerge w:val="restart"/>
          </w:tcPr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Декабрь </w:t>
            </w:r>
          </w:p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«Воронка»</w:t>
            </w:r>
          </w:p>
        </w:tc>
        <w:tc>
          <w:tcPr>
            <w:tcW w:w="2694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детям, как с помощью </w:t>
            </w:r>
            <w:r w:rsidRPr="00EA249C">
              <w:rPr>
                <w:rFonts w:ascii="Times New Roman" w:hAnsi="Times New Roman"/>
                <w:sz w:val="24"/>
                <w:szCs w:val="24"/>
              </w:rPr>
              <w:t xml:space="preserve">сосуд с узким горлышком </w:t>
            </w:r>
            <w:r>
              <w:rPr>
                <w:rFonts w:ascii="Times New Roman" w:hAnsi="Times New Roman"/>
                <w:sz w:val="24"/>
                <w:szCs w:val="24"/>
              </w:rPr>
              <w:t>(воронки) можно наливать жидкость  в емкость с более узким горлышком.</w:t>
            </w:r>
          </w:p>
        </w:tc>
        <w:tc>
          <w:tcPr>
            <w:tcW w:w="1984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Емкости (бокал, бутылка), воронки, вода.</w:t>
            </w:r>
          </w:p>
        </w:tc>
        <w:tc>
          <w:tcPr>
            <w:tcW w:w="2517" w:type="dxa"/>
          </w:tcPr>
          <w:p w:rsidR="00EA249C" w:rsidRDefault="00EA249C" w:rsidP="00871669">
            <w:pPr>
              <w:pStyle w:val="a9"/>
              <w:spacing w:before="0" w:beforeAutospacing="0" w:after="0" w:afterAutospacing="0"/>
              <w:jc w:val="both"/>
            </w:pPr>
            <w:r>
              <w:t>Воду можно перелить из бокала в бутылку с узким горлышком и не пролить на капли, если использовать сосуд с узким горлышком (воронку).</w:t>
            </w:r>
          </w:p>
        </w:tc>
      </w:tr>
      <w:tr w:rsidR="00EA249C" w:rsidTr="00660482">
        <w:trPr>
          <w:trHeight w:val="2310"/>
        </w:trPr>
        <w:tc>
          <w:tcPr>
            <w:tcW w:w="1418" w:type="dxa"/>
            <w:vMerge/>
          </w:tcPr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49C" w:rsidRDefault="00EA249C" w:rsidP="004A6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«Разноцветные сосульки»</w:t>
            </w:r>
          </w:p>
          <w:p w:rsidR="00EA249C" w:rsidRDefault="00EA249C" w:rsidP="004A6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49C" w:rsidRDefault="00EA249C" w:rsidP="004A6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49C" w:rsidRDefault="00EA249C" w:rsidP="004A6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49C" w:rsidRDefault="00EA249C" w:rsidP="004A6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49C" w:rsidRDefault="00EA249C" w:rsidP="004A6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49C" w:rsidRDefault="00EA249C" w:rsidP="004A6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49C" w:rsidRDefault="00EA249C" w:rsidP="004A6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Помочь детям расширить представления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воды (прозрачность, растворимость, замерзание при низкой температуре).</w:t>
            </w:r>
          </w:p>
        </w:tc>
        <w:tc>
          <w:tcPr>
            <w:tcW w:w="1984" w:type="dxa"/>
          </w:tcPr>
          <w:p w:rsidR="00EA249C" w:rsidRDefault="00EA249C" w:rsidP="004A6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для замораживания льда, нитки, вода краски.</w:t>
            </w:r>
          </w:p>
        </w:tc>
        <w:tc>
          <w:tcPr>
            <w:tcW w:w="2517" w:type="dxa"/>
          </w:tcPr>
          <w:p w:rsidR="00EA249C" w:rsidRDefault="00EA249C" w:rsidP="004A6705">
            <w:pPr>
              <w:pStyle w:val="a9"/>
              <w:spacing w:before="0" w:beforeAutospacing="0" w:after="0" w:afterAutospacing="0"/>
              <w:jc w:val="both"/>
            </w:pPr>
            <w:r>
              <w:t>Вода изменяет цвет, замерзает.</w:t>
            </w:r>
          </w:p>
        </w:tc>
      </w:tr>
      <w:tr w:rsidR="00EA249C" w:rsidTr="00660482">
        <w:trPr>
          <w:trHeight w:val="556"/>
        </w:trPr>
        <w:tc>
          <w:tcPr>
            <w:tcW w:w="1418" w:type="dxa"/>
            <w:vMerge/>
          </w:tcPr>
          <w:p w:rsidR="00EA249C" w:rsidRDefault="00EA249C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помощники – органы чувств»</w:t>
            </w:r>
          </w:p>
        </w:tc>
        <w:tc>
          <w:tcPr>
            <w:tcW w:w="2694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органами чувств и их назначением.</w:t>
            </w:r>
          </w:p>
        </w:tc>
        <w:tc>
          <w:tcPr>
            <w:tcW w:w="1984" w:type="dxa"/>
          </w:tcPr>
          <w:p w:rsidR="00EA249C" w:rsidRDefault="00EA249C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«чудесная» коробочка с дырочками, коробочка с бубном, «чудесный» мешочек, чайник с водой, стаканчики, сахар, сок лимона.</w:t>
            </w:r>
            <w:proofErr w:type="gramEnd"/>
          </w:p>
        </w:tc>
        <w:tc>
          <w:tcPr>
            <w:tcW w:w="2517" w:type="dxa"/>
          </w:tcPr>
          <w:p w:rsidR="00EA249C" w:rsidRDefault="00EA249C" w:rsidP="00871669">
            <w:pPr>
              <w:pStyle w:val="a9"/>
              <w:spacing w:before="0" w:beforeAutospacing="0" w:after="0" w:afterAutospacing="0"/>
              <w:jc w:val="both"/>
            </w:pPr>
            <w:r>
              <w:t>У человека есть органы чувств: глаза, уши, нос, язык, пальцы.</w:t>
            </w:r>
          </w:p>
        </w:tc>
      </w:tr>
      <w:tr w:rsidR="00D27B13" w:rsidTr="00660482">
        <w:trPr>
          <w:trHeight w:val="2535"/>
        </w:trPr>
        <w:tc>
          <w:tcPr>
            <w:tcW w:w="1418" w:type="dxa"/>
            <w:vMerge w:val="restart"/>
          </w:tcPr>
          <w:p w:rsidR="00D27B13" w:rsidRDefault="00D27B13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  <w:p w:rsidR="00D27B13" w:rsidRDefault="00D27B13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B13" w:rsidRPr="009F7DFD" w:rsidRDefault="00D27B13" w:rsidP="00871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«Бумага, её качества и свойства»</w:t>
            </w:r>
          </w:p>
        </w:tc>
        <w:tc>
          <w:tcPr>
            <w:tcW w:w="2694" w:type="dxa"/>
          </w:tcPr>
          <w:p w:rsidR="00D27B13" w:rsidRDefault="00D27B13" w:rsidP="008716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узнавать вещи сделанные из бумаги, выяснять её качества (цвет, гладкость, степень прочности, впитывающие способности)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свойства (мнется, рвётся, режется, горит).</w:t>
            </w:r>
          </w:p>
        </w:tc>
        <w:tc>
          <w:tcPr>
            <w:tcW w:w="1984" w:type="dxa"/>
          </w:tcPr>
          <w:p w:rsidR="00D27B13" w:rsidRDefault="00D27B13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ножницы, спички, ёмкости для воды.</w:t>
            </w:r>
          </w:p>
        </w:tc>
        <w:tc>
          <w:tcPr>
            <w:tcW w:w="2517" w:type="dxa"/>
          </w:tcPr>
          <w:p w:rsidR="00D27B13" w:rsidRDefault="00D27B13" w:rsidP="00871669">
            <w:pPr>
              <w:pStyle w:val="a9"/>
              <w:spacing w:before="0" w:beforeAutospacing="0" w:after="0" w:afterAutospacing="0"/>
              <w:jc w:val="both"/>
            </w:pPr>
            <w:r>
              <w:t>Бумага рвётся, мнется, непрочная, хорошо режется, намокает, горит.</w:t>
            </w:r>
          </w:p>
        </w:tc>
      </w:tr>
      <w:tr w:rsidR="00D27B13" w:rsidTr="00660482">
        <w:trPr>
          <w:trHeight w:val="524"/>
        </w:trPr>
        <w:tc>
          <w:tcPr>
            <w:tcW w:w="1418" w:type="dxa"/>
            <w:vMerge/>
          </w:tcPr>
          <w:p w:rsidR="00D27B13" w:rsidRDefault="00D27B13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B13" w:rsidRDefault="00D27B13" w:rsidP="00871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«Ткань, ее качества и свойства»</w:t>
            </w:r>
          </w:p>
        </w:tc>
        <w:tc>
          <w:tcPr>
            <w:tcW w:w="2694" w:type="dxa"/>
          </w:tcPr>
          <w:p w:rsidR="00D27B13" w:rsidRDefault="00D27B13" w:rsidP="008716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узнавать вещи из ткани, определять её качества (структура поверхности, степень прочности, мягкость) и свойства (мнется, режется, рвется, намокает, горит). </w:t>
            </w:r>
            <w:proofErr w:type="gramEnd"/>
          </w:p>
        </w:tc>
        <w:tc>
          <w:tcPr>
            <w:tcW w:w="1984" w:type="dxa"/>
          </w:tcPr>
          <w:p w:rsidR="00D27B13" w:rsidRDefault="00D27B13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ткани двух – трех видов, вода, спички, емкость под воду, ножницы.</w:t>
            </w:r>
          </w:p>
        </w:tc>
        <w:tc>
          <w:tcPr>
            <w:tcW w:w="2517" w:type="dxa"/>
          </w:tcPr>
          <w:p w:rsidR="00D27B13" w:rsidRDefault="00D27B13" w:rsidP="00871669">
            <w:pPr>
              <w:pStyle w:val="a9"/>
              <w:spacing w:before="0" w:beforeAutospacing="0" w:after="0" w:afterAutospacing="0"/>
              <w:jc w:val="both"/>
            </w:pPr>
            <w:r>
              <w:t>Ткань мнется, тянется, режется, намокает, рвется, горит.</w:t>
            </w:r>
          </w:p>
        </w:tc>
      </w:tr>
      <w:tr w:rsidR="00D27B13" w:rsidTr="00660482">
        <w:trPr>
          <w:trHeight w:val="524"/>
        </w:trPr>
        <w:tc>
          <w:tcPr>
            <w:tcW w:w="1418" w:type="dxa"/>
            <w:vMerge/>
          </w:tcPr>
          <w:p w:rsidR="00D27B13" w:rsidRDefault="00D27B13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B13" w:rsidRDefault="00D27B13" w:rsidP="00AF4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«Резина, ее качества и свойства»</w:t>
            </w:r>
          </w:p>
        </w:tc>
        <w:tc>
          <w:tcPr>
            <w:tcW w:w="2694" w:type="dxa"/>
          </w:tcPr>
          <w:p w:rsidR="00D27B13" w:rsidRDefault="00D27B13" w:rsidP="00AF43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узнавать вещи, изготовленные из резины.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её качества (структура поверхности, толщена) и свойства (плотность, упругость,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эластичность)</w:t>
            </w:r>
            <w:proofErr w:type="gramEnd"/>
          </w:p>
        </w:tc>
        <w:tc>
          <w:tcPr>
            <w:tcW w:w="1984" w:type="dxa"/>
          </w:tcPr>
          <w:p w:rsidR="00D27B13" w:rsidRDefault="00D27B13" w:rsidP="00AF4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Резиновые предметы: игрушки, трубки, ленты.</w:t>
            </w:r>
          </w:p>
        </w:tc>
        <w:tc>
          <w:tcPr>
            <w:tcW w:w="2517" w:type="dxa"/>
          </w:tcPr>
          <w:p w:rsidR="00D27B13" w:rsidRDefault="00D27B13" w:rsidP="00AF43E9">
            <w:pPr>
              <w:pStyle w:val="a9"/>
              <w:spacing w:before="0" w:beforeAutospacing="0" w:after="0" w:afterAutospacing="0"/>
              <w:jc w:val="both"/>
            </w:pPr>
            <w:r>
              <w:t>Резина гладкая, мнется, эластична, упругая.</w:t>
            </w:r>
          </w:p>
        </w:tc>
      </w:tr>
      <w:tr w:rsidR="00D27B13" w:rsidTr="00D27B13">
        <w:trPr>
          <w:trHeight w:val="1372"/>
        </w:trPr>
        <w:tc>
          <w:tcPr>
            <w:tcW w:w="1418" w:type="dxa"/>
            <w:vMerge w:val="restart"/>
          </w:tcPr>
          <w:p w:rsidR="00D27B13" w:rsidRDefault="00D27B13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Февраль </w:t>
            </w:r>
          </w:p>
          <w:p w:rsidR="00D27B13" w:rsidRDefault="00D27B13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B13" w:rsidRPr="0043049B" w:rsidRDefault="00D27B13" w:rsidP="00D27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«Снежная баба»</w:t>
            </w:r>
          </w:p>
        </w:tc>
        <w:tc>
          <w:tcPr>
            <w:tcW w:w="2694" w:type="dxa"/>
          </w:tcPr>
          <w:p w:rsidR="00D27B13" w:rsidRPr="00582E2F" w:rsidRDefault="00D27B13" w:rsidP="00D27B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определять на ощупь температуру снега. Устанавливать причинно-следственную связь. </w:t>
            </w:r>
          </w:p>
        </w:tc>
        <w:tc>
          <w:tcPr>
            <w:tcW w:w="1984" w:type="dxa"/>
          </w:tcPr>
          <w:p w:rsidR="00D27B13" w:rsidRPr="00582E2F" w:rsidRDefault="008B7733" w:rsidP="00336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</w:t>
            </w:r>
          </w:p>
        </w:tc>
        <w:tc>
          <w:tcPr>
            <w:tcW w:w="2517" w:type="dxa"/>
          </w:tcPr>
          <w:p w:rsidR="00D27B13" w:rsidRDefault="008B7733" w:rsidP="003361F9">
            <w:pPr>
              <w:pStyle w:val="a9"/>
              <w:spacing w:before="0" w:beforeAutospacing="0" w:after="0" w:afterAutospacing="0"/>
              <w:jc w:val="both"/>
            </w:pPr>
            <w:r>
              <w:t>Из мокрого снега можно лепить, и, наоборот.</w:t>
            </w:r>
          </w:p>
        </w:tc>
      </w:tr>
      <w:tr w:rsidR="00D27B13" w:rsidTr="00D27B13">
        <w:trPr>
          <w:trHeight w:val="1372"/>
        </w:trPr>
        <w:tc>
          <w:tcPr>
            <w:tcW w:w="1418" w:type="dxa"/>
            <w:vMerge/>
          </w:tcPr>
          <w:p w:rsidR="00D27B13" w:rsidRDefault="00D27B13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B13" w:rsidRPr="0043049B" w:rsidRDefault="00983F5A" w:rsidP="00B6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«Ледяная рыбалка»</w:t>
            </w:r>
          </w:p>
        </w:tc>
        <w:tc>
          <w:tcPr>
            <w:tcW w:w="2694" w:type="dxa"/>
          </w:tcPr>
          <w:p w:rsidR="00D27B13" w:rsidRPr="00983F5A" w:rsidRDefault="00983F5A" w:rsidP="00B61A2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Поймать кусочек льда на удочку (приморозить нитку к кусочку льда) и вытащить его из воды без помощи рук.</w:t>
            </w:r>
          </w:p>
        </w:tc>
        <w:tc>
          <w:tcPr>
            <w:tcW w:w="1984" w:type="dxa"/>
          </w:tcPr>
          <w:p w:rsidR="00D27B13" w:rsidRPr="00582E2F" w:rsidRDefault="00983F5A" w:rsidP="00B61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F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Кусочки льда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83F5A">
              <w:rPr>
                <w:rFonts w:ascii="Times New Roman" w:eastAsia="Arial Unicode MS" w:hAnsi="Times New Roman"/>
                <w:sz w:val="24"/>
                <w:szCs w:val="24"/>
              </w:rPr>
              <w:t xml:space="preserve">Веревочка (отлично подойдет пряжа, шпагат, или </w:t>
            </w:r>
            <w:proofErr w:type="spellStart"/>
            <w:r w:rsidRPr="00983F5A">
              <w:rPr>
                <w:rFonts w:ascii="Times New Roman" w:eastAsia="Arial Unicode MS" w:hAnsi="Times New Roman"/>
                <w:sz w:val="24"/>
                <w:szCs w:val="24"/>
              </w:rPr>
              <w:t>х</w:t>
            </w:r>
            <w:proofErr w:type="spellEnd"/>
            <w:r w:rsidRPr="00983F5A">
              <w:rPr>
                <w:rFonts w:ascii="Times New Roman" w:eastAsia="Arial Unicode MS" w:hAnsi="Times New Roman"/>
                <w:sz w:val="24"/>
                <w:szCs w:val="24"/>
              </w:rPr>
              <w:t>/б веревочка, но можно использовать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нитку, сложенную в 2-3 раза).</w:t>
            </w:r>
            <w:r w:rsidRPr="00983F5A">
              <w:rPr>
                <w:rFonts w:ascii="Times New Roman" w:eastAsia="Arial Unicode MS" w:hAnsi="Times New Roman"/>
                <w:sz w:val="24"/>
                <w:szCs w:val="24"/>
              </w:rPr>
              <w:br/>
              <w:t>Контейнер с водой,</w:t>
            </w:r>
            <w:r w:rsidRPr="00983F5A">
              <w:rPr>
                <w:rFonts w:ascii="Times New Roman" w:eastAsia="Arial Unicode MS" w:hAnsi="Times New Roman"/>
                <w:sz w:val="24"/>
                <w:szCs w:val="24"/>
              </w:rPr>
              <w:br/>
              <w:t>Соль.</w:t>
            </w:r>
          </w:p>
        </w:tc>
        <w:tc>
          <w:tcPr>
            <w:tcW w:w="2517" w:type="dxa"/>
          </w:tcPr>
          <w:p w:rsidR="00D27B13" w:rsidRPr="00983F5A" w:rsidRDefault="00983F5A" w:rsidP="00983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83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з-за соли лёд тает, на поверхности льда появляются маленькие ямки. Но так как соли используется мало, вода вокруг кубиков льда снова замерзает, и вместе с ней </w:t>
            </w:r>
            <w:proofErr w:type="gramStart"/>
            <w:r w:rsidRPr="00983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83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кубиками примерзает нитка.</w:t>
            </w:r>
          </w:p>
        </w:tc>
      </w:tr>
      <w:tr w:rsidR="00983F5A" w:rsidTr="00660482">
        <w:trPr>
          <w:trHeight w:val="206"/>
        </w:trPr>
        <w:tc>
          <w:tcPr>
            <w:tcW w:w="1418" w:type="dxa"/>
            <w:vMerge/>
          </w:tcPr>
          <w:p w:rsidR="00983F5A" w:rsidRDefault="00983F5A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83F5A" w:rsidRPr="0043049B" w:rsidRDefault="00983F5A" w:rsidP="00BC0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3049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Тает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43049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ьдинка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983F5A" w:rsidRPr="00582E2F" w:rsidRDefault="00983F5A" w:rsidP="00BC03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82E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 с тем, что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лед </w:t>
            </w:r>
            <w:r w:rsidRPr="00582E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тает в тепле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983F5A" w:rsidRPr="00582E2F" w:rsidRDefault="00983F5A" w:rsidP="00BC03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82E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веча, ложка, лёд, прозрачные стаканчики с горячей и холодной водой.</w:t>
            </w:r>
          </w:p>
        </w:tc>
        <w:tc>
          <w:tcPr>
            <w:tcW w:w="2517" w:type="dxa"/>
          </w:tcPr>
          <w:p w:rsidR="00983F5A" w:rsidRDefault="00983F5A" w:rsidP="00BC03A3">
            <w:pPr>
              <w:pStyle w:val="a9"/>
              <w:spacing w:before="0" w:beforeAutospacing="0" w:after="0" w:afterAutospacing="0"/>
              <w:jc w:val="both"/>
            </w:pPr>
            <w:r>
              <w:t xml:space="preserve">Льдинка быстрее растает в ложке над горящей свечой и в теплой воде.  </w:t>
            </w:r>
          </w:p>
        </w:tc>
      </w:tr>
      <w:tr w:rsidR="00E478AF" w:rsidTr="00660482">
        <w:tc>
          <w:tcPr>
            <w:tcW w:w="1418" w:type="dxa"/>
            <w:vMerge w:val="restart"/>
          </w:tcPr>
          <w:p w:rsidR="00E478AF" w:rsidRDefault="00E478AF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  <w:p w:rsidR="00E478AF" w:rsidRDefault="00E478AF" w:rsidP="00871669">
            <w:pPr>
              <w:pStyle w:val="a9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8AF" w:rsidRPr="0043049B" w:rsidRDefault="00E478AF" w:rsidP="00871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«Язычок-помощник»</w:t>
            </w:r>
          </w:p>
        </w:tc>
        <w:tc>
          <w:tcPr>
            <w:tcW w:w="2694" w:type="dxa"/>
          </w:tcPr>
          <w:p w:rsidR="00E478AF" w:rsidRPr="00582E2F" w:rsidRDefault="00E478AF" w:rsidP="008716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со строением и значением языка, выполнить упражнения в определении вкуса продуктов.</w:t>
            </w:r>
          </w:p>
        </w:tc>
        <w:tc>
          <w:tcPr>
            <w:tcW w:w="1984" w:type="dxa"/>
          </w:tcPr>
          <w:p w:rsidR="00E478AF" w:rsidRPr="00582E2F" w:rsidRDefault="00E478AF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разнообразных продуктов питания, изображение языка с вкусовыми зонами.</w:t>
            </w:r>
          </w:p>
        </w:tc>
        <w:tc>
          <w:tcPr>
            <w:tcW w:w="2517" w:type="dxa"/>
          </w:tcPr>
          <w:p w:rsidR="00E478AF" w:rsidRDefault="00E478AF" w:rsidP="00871669">
            <w:pPr>
              <w:pStyle w:val="a9"/>
              <w:spacing w:before="0" w:beforeAutospacing="0" w:after="0" w:afterAutospacing="0"/>
              <w:jc w:val="both"/>
            </w:pPr>
            <w:r>
              <w:t>Язык нужен человеку для того, чтобы разговаривать, определять вкус пищи.</w:t>
            </w:r>
          </w:p>
        </w:tc>
      </w:tr>
      <w:tr w:rsidR="00E478AF" w:rsidTr="00660482">
        <w:tc>
          <w:tcPr>
            <w:tcW w:w="1418" w:type="dxa"/>
            <w:vMerge/>
          </w:tcPr>
          <w:p w:rsidR="00E478AF" w:rsidRDefault="00E478AF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8AF" w:rsidRDefault="00E478AF" w:rsidP="0050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«Умный нос»</w:t>
            </w:r>
          </w:p>
        </w:tc>
        <w:tc>
          <w:tcPr>
            <w:tcW w:w="2694" w:type="dxa"/>
          </w:tcPr>
          <w:p w:rsidR="00E478AF" w:rsidRDefault="00E478AF" w:rsidP="005042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Научить определять предметы по запаху.</w:t>
            </w:r>
          </w:p>
        </w:tc>
        <w:tc>
          <w:tcPr>
            <w:tcW w:w="1984" w:type="dxa"/>
          </w:tcPr>
          <w:p w:rsidR="00E478AF" w:rsidRDefault="00E478AF" w:rsidP="00504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Контейнеры из-под «Киндер-сюрприза», содержащие пахучие вещества, картинки с изображением соответствующих продуктов.</w:t>
            </w:r>
          </w:p>
        </w:tc>
        <w:tc>
          <w:tcPr>
            <w:tcW w:w="2517" w:type="dxa"/>
          </w:tcPr>
          <w:p w:rsidR="00E478AF" w:rsidRDefault="00E478AF" w:rsidP="00504222">
            <w:pPr>
              <w:pStyle w:val="a9"/>
              <w:spacing w:before="0" w:beforeAutospacing="0" w:after="0" w:afterAutospacing="0"/>
              <w:jc w:val="both"/>
            </w:pPr>
            <w:r>
              <w:t>Продукт можно узнать по запаху.</w:t>
            </w:r>
          </w:p>
        </w:tc>
      </w:tr>
      <w:tr w:rsidR="00E478AF" w:rsidTr="00660482">
        <w:tc>
          <w:tcPr>
            <w:tcW w:w="1418" w:type="dxa"/>
            <w:vMerge/>
          </w:tcPr>
          <w:p w:rsidR="00E478AF" w:rsidRDefault="00E478AF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8AF" w:rsidRDefault="00E478AF" w:rsidP="0050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«Глаза»</w:t>
            </w:r>
          </w:p>
        </w:tc>
        <w:tc>
          <w:tcPr>
            <w:tcW w:w="2694" w:type="dxa"/>
          </w:tcPr>
          <w:p w:rsidR="00E478AF" w:rsidRDefault="00E478AF" w:rsidP="005042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органом чувств – глазами, их назначением, правилами ухода и их охраной.</w:t>
            </w:r>
          </w:p>
        </w:tc>
        <w:tc>
          <w:tcPr>
            <w:tcW w:w="1984" w:type="dxa"/>
          </w:tcPr>
          <w:p w:rsidR="00E478AF" w:rsidRDefault="00E478AF" w:rsidP="00504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Картинки.</w:t>
            </w:r>
          </w:p>
        </w:tc>
        <w:tc>
          <w:tcPr>
            <w:tcW w:w="2517" w:type="dxa"/>
          </w:tcPr>
          <w:p w:rsidR="00E478AF" w:rsidRDefault="00E478AF" w:rsidP="00504222">
            <w:pPr>
              <w:pStyle w:val="a9"/>
              <w:spacing w:before="0" w:beforeAutospacing="0" w:after="0" w:afterAutospacing="0"/>
              <w:jc w:val="both"/>
            </w:pPr>
            <w:r>
              <w:t>Глаза нужны, чтобы видеть, необходимо их беречь.</w:t>
            </w:r>
          </w:p>
        </w:tc>
      </w:tr>
      <w:tr w:rsidR="00E478AF" w:rsidTr="00660482">
        <w:tc>
          <w:tcPr>
            <w:tcW w:w="1418" w:type="dxa"/>
            <w:vMerge w:val="restart"/>
          </w:tcPr>
          <w:p w:rsidR="00E478AF" w:rsidRDefault="00E478AF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  <w:p w:rsidR="00E478AF" w:rsidRDefault="00E478AF" w:rsidP="00871669">
            <w:pPr>
              <w:pStyle w:val="a9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8AF" w:rsidRDefault="00E478AF" w:rsidP="0050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 слуха.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распространяется звук?»</w:t>
            </w:r>
          </w:p>
        </w:tc>
        <w:tc>
          <w:tcPr>
            <w:tcW w:w="2694" w:type="dxa"/>
          </w:tcPr>
          <w:p w:rsidR="00E478AF" w:rsidRDefault="00E478AF" w:rsidP="005042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Познакомить с органом чувства – ухо. Помочь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понять, как распространяются звуковые волны.</w:t>
            </w:r>
          </w:p>
        </w:tc>
        <w:tc>
          <w:tcPr>
            <w:tcW w:w="1984" w:type="dxa"/>
          </w:tcPr>
          <w:p w:rsidR="00E478AF" w:rsidRDefault="003E4D5B" w:rsidP="00504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 инструменты.</w:t>
            </w:r>
          </w:p>
        </w:tc>
        <w:tc>
          <w:tcPr>
            <w:tcW w:w="2517" w:type="dxa"/>
          </w:tcPr>
          <w:p w:rsidR="00E478AF" w:rsidRDefault="00A13074" w:rsidP="00A13074">
            <w:pPr>
              <w:pStyle w:val="a9"/>
              <w:spacing w:before="0" w:beforeAutospacing="0" w:after="0" w:afterAutospacing="0"/>
              <w:jc w:val="both"/>
            </w:pPr>
            <w:r>
              <w:t xml:space="preserve">Уши необходимы, чтобы слышать. Их </w:t>
            </w:r>
            <w:r>
              <w:lastRenderedPageBreak/>
              <w:t>необходимо беречь. Звук распространяется</w:t>
            </w:r>
            <w:r w:rsidR="00203FDB">
              <w:t xml:space="preserve"> во все стороны, как круги по воде.</w:t>
            </w:r>
          </w:p>
        </w:tc>
      </w:tr>
      <w:tr w:rsidR="00E478AF" w:rsidTr="00660482">
        <w:tc>
          <w:tcPr>
            <w:tcW w:w="1418" w:type="dxa"/>
            <w:vMerge/>
          </w:tcPr>
          <w:p w:rsidR="00E478AF" w:rsidRDefault="00E478AF" w:rsidP="00871669">
            <w:pPr>
              <w:pStyle w:val="a9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8AF" w:rsidRPr="0043049B" w:rsidRDefault="00E478AF" w:rsidP="00871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«Уличные тени»</w:t>
            </w:r>
          </w:p>
        </w:tc>
        <w:tc>
          <w:tcPr>
            <w:tcW w:w="2694" w:type="dxa"/>
          </w:tcPr>
          <w:p w:rsidR="00E478AF" w:rsidRPr="00582E2F" w:rsidRDefault="00E478AF" w:rsidP="008716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Помочь понять, как образуется тень; показать зависимость тени от источника света и предмета, их взаимоположение.</w:t>
            </w:r>
          </w:p>
        </w:tc>
        <w:tc>
          <w:tcPr>
            <w:tcW w:w="1984" w:type="dxa"/>
          </w:tcPr>
          <w:p w:rsidR="00E478AF" w:rsidRPr="00582E2F" w:rsidRDefault="00E478AF" w:rsidP="00871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Фонарик, игрушки, лист бумаги формат А3, картинки изображающие тень. </w:t>
            </w:r>
          </w:p>
        </w:tc>
        <w:tc>
          <w:tcPr>
            <w:tcW w:w="2517" w:type="dxa"/>
          </w:tcPr>
          <w:p w:rsidR="00E478AF" w:rsidRDefault="00E478AF" w:rsidP="003A11DE">
            <w:pPr>
              <w:pStyle w:val="a9"/>
              <w:spacing w:before="0" w:beforeAutospacing="0" w:after="0" w:afterAutospacing="0"/>
              <w:jc w:val="both"/>
            </w:pPr>
            <w:r>
              <w:t>Тень образуется, когда на предмет падает свет.</w:t>
            </w:r>
          </w:p>
        </w:tc>
      </w:tr>
      <w:tr w:rsidR="00E478AF" w:rsidTr="00660482">
        <w:tc>
          <w:tcPr>
            <w:tcW w:w="1418" w:type="dxa"/>
            <w:vMerge/>
          </w:tcPr>
          <w:p w:rsidR="00E478AF" w:rsidRDefault="00E478AF" w:rsidP="00871669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8AF" w:rsidRPr="00D32941" w:rsidRDefault="00E478AF" w:rsidP="00871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941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905701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Буря в стакане</w:t>
            </w:r>
            <w:r w:rsidRPr="00D32941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E478AF" w:rsidRPr="00D32941" w:rsidRDefault="00E478AF" w:rsidP="0087166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29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Определить, что все живые существа выдыхают воздух. Закрепить правильное дыхание, умение регулировать силу выдоха.</w:t>
            </w:r>
          </w:p>
        </w:tc>
        <w:tc>
          <w:tcPr>
            <w:tcW w:w="1984" w:type="dxa"/>
          </w:tcPr>
          <w:p w:rsidR="00E478AF" w:rsidRPr="00D32941" w:rsidRDefault="00E478AF" w:rsidP="00871669">
            <w:pPr>
              <w:rPr>
                <w:rFonts w:ascii="Times New Roman" w:hAnsi="Times New Roman"/>
                <w:sz w:val="24"/>
                <w:szCs w:val="24"/>
              </w:rPr>
            </w:pPr>
            <w:r w:rsidRPr="00D329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Стаканы с водой и трубочки для коктейля, салфетки.</w:t>
            </w:r>
          </w:p>
        </w:tc>
        <w:tc>
          <w:tcPr>
            <w:tcW w:w="2517" w:type="dxa"/>
          </w:tcPr>
          <w:p w:rsidR="00E478AF" w:rsidRPr="00D32941" w:rsidRDefault="00E478AF" w:rsidP="00871669">
            <w:pPr>
              <w:rPr>
                <w:rFonts w:ascii="Times New Roman" w:hAnsi="Times New Roman"/>
                <w:sz w:val="24"/>
                <w:szCs w:val="24"/>
              </w:rPr>
            </w:pPr>
            <w:r w:rsidRPr="00D329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Пузырьки на поверхности воды – это воздух, который мы выдыхаем.</w:t>
            </w:r>
          </w:p>
        </w:tc>
      </w:tr>
      <w:tr w:rsidR="00E478AF" w:rsidTr="00660482">
        <w:tc>
          <w:tcPr>
            <w:tcW w:w="1418" w:type="dxa"/>
            <w:vMerge/>
          </w:tcPr>
          <w:p w:rsidR="00E478AF" w:rsidRDefault="00E478AF" w:rsidP="00E478AF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8AF" w:rsidRPr="006E3644" w:rsidRDefault="00E478AF" w:rsidP="00871669">
            <w:pPr>
              <w:rPr>
                <w:rFonts w:ascii="Times New Roman" w:hAnsi="Times New Roman"/>
                <w:sz w:val="24"/>
                <w:szCs w:val="24"/>
              </w:rPr>
            </w:pPr>
            <w:r w:rsidRPr="006E3644">
              <w:rPr>
                <w:rFonts w:ascii="Times New Roman" w:hAnsi="Times New Roman"/>
                <w:bCs/>
                <w:color w:val="0D0D0D"/>
                <w:sz w:val="24"/>
                <w:szCs w:val="24"/>
                <w:shd w:val="clear" w:color="auto" w:fill="FFFFFF"/>
              </w:rPr>
              <w:t>«Взбивание пены»</w:t>
            </w:r>
          </w:p>
        </w:tc>
        <w:tc>
          <w:tcPr>
            <w:tcW w:w="2694" w:type="dxa"/>
          </w:tcPr>
          <w:p w:rsidR="00E478AF" w:rsidRPr="00D34CD8" w:rsidRDefault="00E478AF" w:rsidP="003A11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D34CD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ознакомить детей со свойством </w:t>
            </w:r>
            <w:r w:rsidRPr="00D34CD8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пены</w:t>
            </w:r>
            <w:r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434DD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развитие воображения и фантазии, наблюдательности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434DD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развивать тактильные ощущения, осязательные чувства.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E478AF" w:rsidRPr="006E3644" w:rsidRDefault="00E478AF" w:rsidP="00871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Т</w:t>
            </w:r>
            <w:r w:rsidRPr="006E3644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азик с водой, венчик, пена для ванны или жидкое мыло, губка или салфетка.</w:t>
            </w:r>
          </w:p>
        </w:tc>
        <w:tc>
          <w:tcPr>
            <w:tcW w:w="2517" w:type="dxa"/>
          </w:tcPr>
          <w:p w:rsidR="00E478AF" w:rsidRPr="00A1697F" w:rsidRDefault="00E478AF" w:rsidP="00E47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97F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Пена</w:t>
            </w:r>
            <w:r w:rsidRPr="00A1697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A1697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«воздушная»</w:t>
            </w:r>
            <w:r w:rsidRPr="00A1697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  </w:t>
            </w:r>
            <w:r w:rsidRPr="00A1697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«легкая»</w:t>
            </w:r>
            <w:r w:rsidRPr="00A1697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A1697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«белая»</w:t>
            </w:r>
            <w:r w:rsidRPr="00A1697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Из пены можно слепить айсберги, сугробы снега и белые облака. Пену можно разложить в разные формы с помощью совочка.</w:t>
            </w:r>
          </w:p>
        </w:tc>
      </w:tr>
    </w:tbl>
    <w:p w:rsidR="00A1697F" w:rsidRDefault="00A1697F" w:rsidP="0087166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1697F" w:rsidRDefault="00A1697F" w:rsidP="00871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97F" w:rsidRDefault="00A1697F" w:rsidP="00871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97F" w:rsidRDefault="00A1697F" w:rsidP="00871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97F" w:rsidRDefault="00A1697F" w:rsidP="00871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97F" w:rsidRDefault="00A1697F" w:rsidP="00871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97F" w:rsidRDefault="00A1697F" w:rsidP="00871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97F" w:rsidRDefault="00A1697F" w:rsidP="00871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D5B" w:rsidRDefault="003E4D5B" w:rsidP="00871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D5B" w:rsidRDefault="003E4D5B" w:rsidP="00871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D5B" w:rsidRDefault="003E4D5B" w:rsidP="00871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97F" w:rsidRDefault="00A1697F" w:rsidP="00871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1669" w:rsidRPr="0092637D" w:rsidRDefault="00871669" w:rsidP="00871669">
      <w:pPr>
        <w:jc w:val="center"/>
        <w:rPr>
          <w:rFonts w:ascii="Times New Roman" w:hAnsi="Times New Roman"/>
          <w:b/>
          <w:sz w:val="28"/>
          <w:szCs w:val="28"/>
        </w:rPr>
      </w:pPr>
      <w:r w:rsidRPr="0092637D">
        <w:rPr>
          <w:rFonts w:ascii="Times New Roman" w:hAnsi="Times New Roman"/>
          <w:b/>
          <w:sz w:val="28"/>
          <w:szCs w:val="28"/>
        </w:rPr>
        <w:lastRenderedPageBreak/>
        <w:t>Оценка качества кружковой работы</w:t>
      </w:r>
    </w:p>
    <w:tbl>
      <w:tblPr>
        <w:tblStyle w:val="ac"/>
        <w:tblW w:w="0" w:type="auto"/>
        <w:tblInd w:w="-743" w:type="dxa"/>
        <w:tblLook w:val="04A0"/>
      </w:tblPr>
      <w:tblGrid>
        <w:gridCol w:w="3932"/>
        <w:gridCol w:w="3190"/>
        <w:gridCol w:w="3191"/>
      </w:tblGrid>
      <w:tr w:rsidR="00871669" w:rsidRPr="00671057" w:rsidTr="00A1697F">
        <w:tc>
          <w:tcPr>
            <w:tcW w:w="3933" w:type="dxa"/>
          </w:tcPr>
          <w:p w:rsidR="00871669" w:rsidRPr="00671057" w:rsidRDefault="00871669" w:rsidP="00871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57">
              <w:rPr>
                <w:rFonts w:ascii="Times New Roman" w:hAnsi="Times New Roman"/>
                <w:sz w:val="28"/>
                <w:szCs w:val="28"/>
              </w:rPr>
              <w:t>Критерии эффективности реализации программы кружка</w:t>
            </w:r>
          </w:p>
        </w:tc>
        <w:tc>
          <w:tcPr>
            <w:tcW w:w="3190" w:type="dxa"/>
          </w:tcPr>
          <w:p w:rsidR="00871669" w:rsidRDefault="00871669" w:rsidP="00871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669" w:rsidRPr="00671057" w:rsidRDefault="00871669" w:rsidP="00871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57">
              <w:rPr>
                <w:rFonts w:ascii="Times New Roman" w:hAnsi="Times New Roman"/>
                <w:sz w:val="28"/>
                <w:szCs w:val="28"/>
              </w:rPr>
              <w:t>Показатели (качество)</w:t>
            </w:r>
          </w:p>
        </w:tc>
        <w:tc>
          <w:tcPr>
            <w:tcW w:w="3191" w:type="dxa"/>
          </w:tcPr>
          <w:p w:rsidR="00871669" w:rsidRDefault="00871669" w:rsidP="00871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669" w:rsidRPr="00671057" w:rsidRDefault="00871669" w:rsidP="00871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Индикаторы </w:t>
            </w:r>
          </w:p>
        </w:tc>
      </w:tr>
      <w:tr w:rsidR="00871669" w:rsidRPr="00743404" w:rsidTr="00A1697F">
        <w:tc>
          <w:tcPr>
            <w:tcW w:w="3933" w:type="dxa"/>
          </w:tcPr>
          <w:p w:rsidR="00871669" w:rsidRDefault="00871669" w:rsidP="00871669">
            <w:pPr>
              <w:rPr>
                <w:rFonts w:ascii="Times New Roman" w:hAnsi="Times New Roman"/>
                <w:sz w:val="28"/>
                <w:szCs w:val="28"/>
              </w:rPr>
            </w:pPr>
            <w:r w:rsidRPr="006C536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эффективность выполнения плана.</w:t>
            </w:r>
          </w:p>
          <w:p w:rsidR="00871669" w:rsidRDefault="00871669" w:rsidP="008716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2.Формирование познавательной активности детей </w:t>
            </w:r>
            <w:r w:rsidRPr="00C87F42">
              <w:rPr>
                <w:sz w:val="28"/>
                <w:szCs w:val="28"/>
              </w:rPr>
              <w:t>о свойствах и качествах объектов неживой природы</w:t>
            </w:r>
            <w:r>
              <w:rPr>
                <w:sz w:val="28"/>
                <w:szCs w:val="28"/>
              </w:rPr>
              <w:t>.</w:t>
            </w: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</w:t>
            </w:r>
            <w:r w:rsidRPr="00C52075">
              <w:rPr>
                <w:sz w:val="28"/>
                <w:szCs w:val="28"/>
              </w:rPr>
              <w:t>азвит</w:t>
            </w:r>
            <w:r>
              <w:rPr>
                <w:sz w:val="28"/>
                <w:szCs w:val="28"/>
              </w:rPr>
              <w:t>ие</w:t>
            </w:r>
            <w:r w:rsidRPr="00C87F42">
              <w:rPr>
                <w:sz w:val="28"/>
                <w:szCs w:val="28"/>
              </w:rPr>
              <w:t xml:space="preserve"> умения и навык</w:t>
            </w:r>
            <w:r>
              <w:rPr>
                <w:sz w:val="28"/>
                <w:szCs w:val="28"/>
              </w:rPr>
              <w:t>ов</w:t>
            </w:r>
            <w:r w:rsidRPr="00C87F42">
              <w:rPr>
                <w:sz w:val="28"/>
                <w:szCs w:val="28"/>
              </w:rPr>
              <w:t xml:space="preserve"> проведения элементарных опыт</w:t>
            </w:r>
            <w:r>
              <w:rPr>
                <w:sz w:val="28"/>
                <w:szCs w:val="28"/>
              </w:rPr>
              <w:t>ов с предметами неживой природы.</w:t>
            </w:r>
            <w:r w:rsidRPr="00C87F42">
              <w:rPr>
                <w:sz w:val="28"/>
                <w:szCs w:val="28"/>
              </w:rPr>
              <w:br/>
            </w:r>
          </w:p>
          <w:p w:rsidR="00871669" w:rsidRDefault="00871669" w:rsidP="008716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1669" w:rsidRDefault="00871669" w:rsidP="008716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1669" w:rsidRDefault="00871669" w:rsidP="0087166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71669" w:rsidRDefault="00871669" w:rsidP="0087166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71669" w:rsidRDefault="00871669" w:rsidP="0087166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71669" w:rsidRDefault="00871669" w:rsidP="0087166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71669" w:rsidRDefault="00871669" w:rsidP="008716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Р</w:t>
            </w:r>
            <w:r w:rsidRPr="00C87F42">
              <w:rPr>
                <w:rFonts w:ascii="Times New Roman" w:hAnsi="Times New Roman"/>
                <w:sz w:val="28"/>
                <w:szCs w:val="28"/>
              </w:rPr>
              <w:t>азвит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C87F42">
              <w:rPr>
                <w:rFonts w:ascii="Times New Roman" w:hAnsi="Times New Roman"/>
                <w:sz w:val="28"/>
                <w:szCs w:val="28"/>
              </w:rPr>
              <w:t xml:space="preserve"> реч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87F42">
              <w:rPr>
                <w:rFonts w:ascii="Times New Roman" w:hAnsi="Times New Roman"/>
                <w:sz w:val="28"/>
                <w:szCs w:val="28"/>
              </w:rPr>
              <w:t xml:space="preserve"> детей, умение логически рассуждать, строить гипотезы, </w:t>
            </w:r>
            <w:r>
              <w:rPr>
                <w:rFonts w:ascii="Times New Roman" w:hAnsi="Times New Roman"/>
                <w:sz w:val="28"/>
                <w:szCs w:val="28"/>
              </w:rPr>
              <w:t>делать выводы.</w:t>
            </w:r>
          </w:p>
          <w:p w:rsidR="00871669" w:rsidRDefault="00871669" w:rsidP="008716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1669" w:rsidRDefault="00871669" w:rsidP="008716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1669" w:rsidRDefault="00871669" w:rsidP="008716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1669" w:rsidRPr="00744E8E" w:rsidRDefault="00871669" w:rsidP="00871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Развитие навыков безопасного поведения во время проведения эксперимента.</w:t>
            </w:r>
          </w:p>
        </w:tc>
        <w:tc>
          <w:tcPr>
            <w:tcW w:w="3190" w:type="dxa"/>
          </w:tcPr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90-100%</w:t>
            </w: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Имею</w:t>
            </w:r>
            <w:r w:rsidRPr="008E2735">
              <w:rPr>
                <w:color w:val="000000"/>
                <w:sz w:val="28"/>
                <w:szCs w:val="28"/>
              </w:rPr>
              <w:t>т представление о</w:t>
            </w:r>
            <w:r w:rsidRPr="00C87F42">
              <w:rPr>
                <w:sz w:val="28"/>
                <w:szCs w:val="28"/>
              </w:rPr>
              <w:t xml:space="preserve"> свойствах и качествах объектов неживой природы </w:t>
            </w:r>
            <w:r>
              <w:rPr>
                <w:sz w:val="28"/>
                <w:szCs w:val="28"/>
              </w:rPr>
              <w:t xml:space="preserve">(солнце, </w:t>
            </w:r>
            <w:r w:rsidRPr="00C87F42">
              <w:rPr>
                <w:sz w:val="28"/>
                <w:szCs w:val="28"/>
              </w:rPr>
              <w:t>почва, вода, возд</w:t>
            </w:r>
            <w:r>
              <w:rPr>
                <w:sz w:val="28"/>
                <w:szCs w:val="28"/>
              </w:rPr>
              <w:t>ух, песок, глина, камни, магнит).</w:t>
            </w:r>
            <w:proofErr w:type="gramEnd"/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Овладели практическими умениями во время проведения разнообразных опытов; имеют </w:t>
            </w:r>
            <w:r w:rsidRPr="00E73F32">
              <w:rPr>
                <w:sz w:val="28"/>
                <w:szCs w:val="28"/>
              </w:rPr>
              <w:t>желани</w:t>
            </w:r>
            <w:r>
              <w:rPr>
                <w:sz w:val="28"/>
                <w:szCs w:val="28"/>
              </w:rPr>
              <w:t>е</w:t>
            </w:r>
            <w:r w:rsidRPr="00E73F32">
              <w:rPr>
                <w:sz w:val="28"/>
                <w:szCs w:val="28"/>
              </w:rPr>
              <w:t xml:space="preserve"> к самостоятельной  исследовательской </w:t>
            </w:r>
            <w:r>
              <w:rPr>
                <w:sz w:val="28"/>
                <w:szCs w:val="28"/>
              </w:rPr>
              <w:t>деятельности, проявляют любознательность.</w:t>
            </w:r>
          </w:p>
          <w:p w:rsidR="00871669" w:rsidRPr="00DA1496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Pr="00DA1496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Понимают вопросы проблемного характера и проявляют самостоятельность в поиске ответа на них. Развиты познавательные и речевые умения.</w:t>
            </w: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871669" w:rsidRPr="00671057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1A67">
              <w:rPr>
                <w:sz w:val="28"/>
                <w:szCs w:val="28"/>
                <w:shd w:val="clear" w:color="auto" w:fill="FFFFFF"/>
              </w:rPr>
              <w:t>Владе</w:t>
            </w:r>
            <w:r>
              <w:rPr>
                <w:sz w:val="28"/>
                <w:szCs w:val="28"/>
                <w:shd w:val="clear" w:color="auto" w:fill="FFFFFF"/>
              </w:rPr>
              <w:t>ют навыками безопасного поведения во время проведения эксперимента.</w:t>
            </w:r>
          </w:p>
        </w:tc>
        <w:tc>
          <w:tcPr>
            <w:tcW w:w="3191" w:type="dxa"/>
          </w:tcPr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отчет работ детей.</w:t>
            </w: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3404">
              <w:rPr>
                <w:sz w:val="28"/>
                <w:szCs w:val="28"/>
              </w:rPr>
              <w:t>формиров</w:t>
            </w:r>
            <w:r>
              <w:rPr>
                <w:sz w:val="28"/>
                <w:szCs w:val="28"/>
              </w:rPr>
              <w:t>ано</w:t>
            </w:r>
            <w:r w:rsidRPr="00743404">
              <w:rPr>
                <w:sz w:val="28"/>
                <w:szCs w:val="28"/>
              </w:rPr>
              <w:t xml:space="preserve"> положительное восприятие окружающего мира</w:t>
            </w:r>
            <w:r>
              <w:rPr>
                <w:sz w:val="28"/>
                <w:szCs w:val="28"/>
              </w:rPr>
              <w:t>.</w:t>
            </w: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детей.</w:t>
            </w: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Pr="00C52075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3F32">
              <w:rPr>
                <w:sz w:val="28"/>
                <w:szCs w:val="28"/>
              </w:rPr>
              <w:t>ополнение словарного запас</w:t>
            </w:r>
            <w:r>
              <w:rPr>
                <w:sz w:val="28"/>
                <w:szCs w:val="28"/>
              </w:rPr>
              <w:t>а многими понятиями.</w:t>
            </w: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1669" w:rsidRPr="00743404" w:rsidRDefault="00871669" w:rsidP="0087166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Соблюдают правила безопасного поведения во время проведения эксперимента.</w:t>
            </w:r>
          </w:p>
        </w:tc>
      </w:tr>
    </w:tbl>
    <w:p w:rsidR="00871669" w:rsidRPr="008E44B1" w:rsidRDefault="00871669" w:rsidP="00871669">
      <w:pPr>
        <w:jc w:val="center"/>
        <w:rPr>
          <w:rFonts w:ascii="Times New Roman" w:hAnsi="Times New Roman"/>
          <w:sz w:val="24"/>
          <w:szCs w:val="24"/>
        </w:rPr>
      </w:pPr>
    </w:p>
    <w:p w:rsidR="00A1697F" w:rsidRDefault="00A1697F" w:rsidP="00A1697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1697F" w:rsidRDefault="00A1697F" w:rsidP="00A1697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1697F" w:rsidRDefault="00A1697F" w:rsidP="00A1697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1697F" w:rsidRPr="00914235" w:rsidRDefault="00A1697F" w:rsidP="00A1697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235">
        <w:rPr>
          <w:sz w:val="28"/>
          <w:szCs w:val="28"/>
        </w:rPr>
        <w:lastRenderedPageBreak/>
        <w:t xml:space="preserve">Литература </w:t>
      </w:r>
    </w:p>
    <w:p w:rsidR="00A1697F" w:rsidRDefault="00A1697F" w:rsidP="00A1697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235">
        <w:rPr>
          <w:sz w:val="28"/>
          <w:szCs w:val="28"/>
        </w:rPr>
        <w:t>Организация опытн</w:t>
      </w:r>
      <w:proofErr w:type="gramStart"/>
      <w:r w:rsidRPr="00914235">
        <w:rPr>
          <w:sz w:val="28"/>
          <w:szCs w:val="28"/>
        </w:rPr>
        <w:t>о-</w:t>
      </w:r>
      <w:proofErr w:type="gramEnd"/>
      <w:r w:rsidRPr="00914235">
        <w:rPr>
          <w:sz w:val="28"/>
          <w:szCs w:val="28"/>
        </w:rPr>
        <w:t xml:space="preserve"> экспериментальной деятельности детей 2-7 лет. Е. А. Мартынова, И. М. Сучкова</w:t>
      </w:r>
      <w:r>
        <w:rPr>
          <w:sz w:val="28"/>
          <w:szCs w:val="28"/>
        </w:rPr>
        <w:t>.</w:t>
      </w:r>
    </w:p>
    <w:p w:rsidR="00A1697F" w:rsidRPr="00631CFD" w:rsidRDefault="00A1697F" w:rsidP="00A1697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31CFD">
        <w:rPr>
          <w:sz w:val="28"/>
          <w:szCs w:val="28"/>
          <w:shd w:val="clear" w:color="auto" w:fill="FFFFFF"/>
        </w:rPr>
        <w:t xml:space="preserve">О. В. </w:t>
      </w:r>
      <w:proofErr w:type="spellStart"/>
      <w:r w:rsidRPr="00631CFD">
        <w:rPr>
          <w:sz w:val="28"/>
          <w:szCs w:val="28"/>
          <w:shd w:val="clear" w:color="auto" w:fill="FFFFFF"/>
        </w:rPr>
        <w:t>Дыбина</w:t>
      </w:r>
      <w:proofErr w:type="spellEnd"/>
      <w:r w:rsidRPr="00631CFD">
        <w:rPr>
          <w:sz w:val="28"/>
          <w:szCs w:val="28"/>
          <w:shd w:val="clear" w:color="auto" w:fill="FFFFFF"/>
        </w:rPr>
        <w:t xml:space="preserve"> « </w:t>
      </w:r>
      <w:proofErr w:type="gramStart"/>
      <w:r w:rsidRPr="00631CFD">
        <w:rPr>
          <w:sz w:val="28"/>
          <w:szCs w:val="28"/>
          <w:shd w:val="clear" w:color="auto" w:fill="FFFFFF"/>
        </w:rPr>
        <w:t>Неизведанное</w:t>
      </w:r>
      <w:proofErr w:type="gramEnd"/>
      <w:r w:rsidRPr="00631CFD">
        <w:rPr>
          <w:sz w:val="28"/>
          <w:szCs w:val="28"/>
          <w:shd w:val="clear" w:color="auto" w:fill="FFFFFF"/>
        </w:rPr>
        <w:t xml:space="preserve"> рядом: занимательные опыты и эксперименты для дошкольников».</w:t>
      </w:r>
    </w:p>
    <w:p w:rsidR="00A1697F" w:rsidRDefault="00A1697F" w:rsidP="00A1697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14235">
        <w:rPr>
          <w:rFonts w:ascii="Times New Roman" w:hAnsi="Times New Roman"/>
          <w:sz w:val="28"/>
          <w:szCs w:val="28"/>
        </w:rPr>
        <w:t>Дыбина</w:t>
      </w:r>
      <w:proofErr w:type="spellEnd"/>
      <w:r w:rsidRPr="00914235">
        <w:rPr>
          <w:rFonts w:ascii="Times New Roman" w:hAnsi="Times New Roman"/>
          <w:sz w:val="28"/>
          <w:szCs w:val="28"/>
        </w:rPr>
        <w:t xml:space="preserve"> О.В. , Рахманова Н.П., Щетинина В.В., </w:t>
      </w:r>
      <w:proofErr w:type="gramStart"/>
      <w:r w:rsidRPr="00914235">
        <w:rPr>
          <w:rFonts w:ascii="Times New Roman" w:hAnsi="Times New Roman"/>
          <w:sz w:val="28"/>
          <w:szCs w:val="28"/>
        </w:rPr>
        <w:t>Неизведанное</w:t>
      </w:r>
      <w:proofErr w:type="gramEnd"/>
      <w:r w:rsidRPr="00914235">
        <w:rPr>
          <w:rFonts w:ascii="Times New Roman" w:hAnsi="Times New Roman"/>
          <w:sz w:val="28"/>
          <w:szCs w:val="28"/>
        </w:rPr>
        <w:t xml:space="preserve"> рядом: Опыты и эксперименты для дошкольников</w:t>
      </w:r>
      <w:proofErr w:type="gramStart"/>
      <w:r w:rsidRPr="00914235">
        <w:rPr>
          <w:rFonts w:ascii="Times New Roman" w:hAnsi="Times New Roman"/>
          <w:sz w:val="28"/>
          <w:szCs w:val="28"/>
        </w:rPr>
        <w:t>/П</w:t>
      </w:r>
      <w:proofErr w:type="gramEnd"/>
      <w:r w:rsidRPr="00914235">
        <w:rPr>
          <w:rFonts w:ascii="Times New Roman" w:hAnsi="Times New Roman"/>
          <w:sz w:val="28"/>
          <w:szCs w:val="28"/>
        </w:rPr>
        <w:t xml:space="preserve">од ред.О.В </w:t>
      </w:r>
      <w:proofErr w:type="spellStart"/>
      <w:r w:rsidRPr="00914235">
        <w:rPr>
          <w:rFonts w:ascii="Times New Roman" w:hAnsi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697F" w:rsidRDefault="00A1697F" w:rsidP="00A1697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П. Костюченко, Н. Р. Камалова «Деятельность дошкольников в детской экспериментальной лаборатории»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программа, игровые проблемные ситуации, картотека опытов / авт.-сост. М. П. Костюченко, Н. Р. Камалова. – Волгоград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Учитель.-148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4D5B" w:rsidRPr="00B93627" w:rsidRDefault="003E4D5B" w:rsidP="00A169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Суботина Елена «Игры для детей от 3 до 4 лет»</w:t>
      </w:r>
      <w:r w:rsidR="00511F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Ростов </w:t>
      </w:r>
      <w:proofErr w:type="spellStart"/>
      <w:r w:rsidR="00511F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Start"/>
      <w:r w:rsidR="00511F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/Д</w:t>
      </w:r>
      <w:proofErr w:type="gramEnd"/>
      <w:r w:rsidR="00511F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Феникс, 2016. – 95 с. – (Мир вашего ребенка). </w:t>
      </w:r>
    </w:p>
    <w:p w:rsidR="00A1697F" w:rsidRPr="00914235" w:rsidRDefault="00A1697F" w:rsidP="00A169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ресурсы.</w:t>
      </w:r>
    </w:p>
    <w:p w:rsidR="00871669" w:rsidRDefault="00871669" w:rsidP="005124D0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05411" w:rsidRDefault="00B05411" w:rsidP="00B05411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a"/>
          <w:color w:val="211E1E"/>
          <w:sz w:val="28"/>
          <w:szCs w:val="28"/>
        </w:rPr>
      </w:pPr>
      <w:bookmarkStart w:id="0" w:name="_GoBack"/>
      <w:bookmarkEnd w:id="0"/>
    </w:p>
    <w:p w:rsidR="00B05411" w:rsidRDefault="00B05411" w:rsidP="00B05411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a"/>
          <w:color w:val="211E1E"/>
          <w:sz w:val="28"/>
          <w:szCs w:val="28"/>
        </w:rPr>
      </w:pPr>
    </w:p>
    <w:p w:rsidR="005966AF" w:rsidRDefault="005966AF" w:rsidP="0092637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966AF" w:rsidRDefault="005966AF" w:rsidP="0092637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966AF" w:rsidRDefault="005966AF" w:rsidP="0092637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2637D" w:rsidRPr="008E44B1" w:rsidRDefault="0092637D" w:rsidP="008E44B1">
      <w:pPr>
        <w:jc w:val="center"/>
        <w:rPr>
          <w:rFonts w:ascii="Times New Roman" w:hAnsi="Times New Roman"/>
          <w:sz w:val="24"/>
          <w:szCs w:val="24"/>
        </w:rPr>
      </w:pPr>
    </w:p>
    <w:sectPr w:rsidR="0092637D" w:rsidRPr="008E44B1" w:rsidSect="008F767F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69" w:rsidRDefault="00871669" w:rsidP="008E44B1">
      <w:pPr>
        <w:spacing w:after="0" w:line="240" w:lineRule="auto"/>
      </w:pPr>
      <w:r>
        <w:separator/>
      </w:r>
    </w:p>
  </w:endnote>
  <w:endnote w:type="continuationSeparator" w:id="0">
    <w:p w:rsidR="00871669" w:rsidRDefault="00871669" w:rsidP="008E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025849"/>
      <w:docPartObj>
        <w:docPartGallery w:val="Page Numbers (Bottom of Page)"/>
        <w:docPartUnique/>
      </w:docPartObj>
    </w:sdtPr>
    <w:sdtContent>
      <w:p w:rsidR="008F767F" w:rsidRDefault="0098345F">
        <w:pPr>
          <w:pStyle w:val="a7"/>
          <w:jc w:val="center"/>
        </w:pPr>
        <w:fldSimple w:instr=" PAGE   \* MERGEFORMAT ">
          <w:r w:rsidR="005C4F92">
            <w:rPr>
              <w:noProof/>
            </w:rPr>
            <w:t>7</w:t>
          </w:r>
        </w:fldSimple>
      </w:p>
    </w:sdtContent>
  </w:sdt>
  <w:p w:rsidR="00A1697F" w:rsidRDefault="00A169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69" w:rsidRDefault="00871669" w:rsidP="008E44B1">
      <w:pPr>
        <w:spacing w:after="0" w:line="240" w:lineRule="auto"/>
      </w:pPr>
      <w:r>
        <w:separator/>
      </w:r>
    </w:p>
  </w:footnote>
  <w:footnote w:type="continuationSeparator" w:id="0">
    <w:p w:rsidR="00871669" w:rsidRDefault="00871669" w:rsidP="008E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21D"/>
    <w:multiLevelType w:val="multilevel"/>
    <w:tmpl w:val="203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F1245"/>
    <w:multiLevelType w:val="hybridMultilevel"/>
    <w:tmpl w:val="CA2A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87A16"/>
    <w:multiLevelType w:val="multilevel"/>
    <w:tmpl w:val="7DAA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715F2"/>
    <w:multiLevelType w:val="multilevel"/>
    <w:tmpl w:val="4B266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0F47EF1"/>
    <w:multiLevelType w:val="multilevel"/>
    <w:tmpl w:val="9256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E1098"/>
    <w:multiLevelType w:val="multilevel"/>
    <w:tmpl w:val="79BA77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E294E17"/>
    <w:multiLevelType w:val="multilevel"/>
    <w:tmpl w:val="0520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F721E"/>
    <w:rsid w:val="00016516"/>
    <w:rsid w:val="0003553E"/>
    <w:rsid w:val="00061C27"/>
    <w:rsid w:val="00082E25"/>
    <w:rsid w:val="00084CC3"/>
    <w:rsid w:val="00086CD7"/>
    <w:rsid w:val="00093488"/>
    <w:rsid w:val="000C5213"/>
    <w:rsid w:val="001300B8"/>
    <w:rsid w:val="00141873"/>
    <w:rsid w:val="001616CF"/>
    <w:rsid w:val="00184DC3"/>
    <w:rsid w:val="001C00CF"/>
    <w:rsid w:val="001E12FE"/>
    <w:rsid w:val="00200CCA"/>
    <w:rsid w:val="00203FDB"/>
    <w:rsid w:val="00213C68"/>
    <w:rsid w:val="00235CA5"/>
    <w:rsid w:val="00285F1E"/>
    <w:rsid w:val="002B1726"/>
    <w:rsid w:val="002C37A7"/>
    <w:rsid w:val="002C3B84"/>
    <w:rsid w:val="0030333F"/>
    <w:rsid w:val="00315804"/>
    <w:rsid w:val="00325B1D"/>
    <w:rsid w:val="0033008A"/>
    <w:rsid w:val="003816BB"/>
    <w:rsid w:val="0038400B"/>
    <w:rsid w:val="003A11DE"/>
    <w:rsid w:val="003C74FC"/>
    <w:rsid w:val="003E4D5B"/>
    <w:rsid w:val="003E4E59"/>
    <w:rsid w:val="003E4FA3"/>
    <w:rsid w:val="0043049B"/>
    <w:rsid w:val="0043393B"/>
    <w:rsid w:val="00434DD4"/>
    <w:rsid w:val="0045693A"/>
    <w:rsid w:val="00475B19"/>
    <w:rsid w:val="00491662"/>
    <w:rsid w:val="004C1537"/>
    <w:rsid w:val="004D7E1B"/>
    <w:rsid w:val="00511F28"/>
    <w:rsid w:val="005124D0"/>
    <w:rsid w:val="0054039C"/>
    <w:rsid w:val="00581FC9"/>
    <w:rsid w:val="00582E2F"/>
    <w:rsid w:val="00592524"/>
    <w:rsid w:val="00594842"/>
    <w:rsid w:val="005966AF"/>
    <w:rsid w:val="005C4F92"/>
    <w:rsid w:val="005E5A1C"/>
    <w:rsid w:val="005F32EB"/>
    <w:rsid w:val="00613897"/>
    <w:rsid w:val="00631CFD"/>
    <w:rsid w:val="00634A7A"/>
    <w:rsid w:val="00660482"/>
    <w:rsid w:val="00680D8E"/>
    <w:rsid w:val="006E3644"/>
    <w:rsid w:val="00701A05"/>
    <w:rsid w:val="00724A32"/>
    <w:rsid w:val="007D65E1"/>
    <w:rsid w:val="00845734"/>
    <w:rsid w:val="0084613A"/>
    <w:rsid w:val="00852853"/>
    <w:rsid w:val="00871669"/>
    <w:rsid w:val="0089142A"/>
    <w:rsid w:val="0089451E"/>
    <w:rsid w:val="008B7733"/>
    <w:rsid w:val="008E44B1"/>
    <w:rsid w:val="008F767F"/>
    <w:rsid w:val="00905701"/>
    <w:rsid w:val="00914235"/>
    <w:rsid w:val="0092637D"/>
    <w:rsid w:val="0097792D"/>
    <w:rsid w:val="0098345F"/>
    <w:rsid w:val="00983F5A"/>
    <w:rsid w:val="009C44E4"/>
    <w:rsid w:val="009F7DFD"/>
    <w:rsid w:val="00A13074"/>
    <w:rsid w:val="00A1697F"/>
    <w:rsid w:val="00A3154F"/>
    <w:rsid w:val="00A35AA3"/>
    <w:rsid w:val="00A50411"/>
    <w:rsid w:val="00A56FC3"/>
    <w:rsid w:val="00A65007"/>
    <w:rsid w:val="00A70438"/>
    <w:rsid w:val="00AB2C6F"/>
    <w:rsid w:val="00AB343F"/>
    <w:rsid w:val="00AF721E"/>
    <w:rsid w:val="00B05411"/>
    <w:rsid w:val="00B059E8"/>
    <w:rsid w:val="00C06100"/>
    <w:rsid w:val="00C22070"/>
    <w:rsid w:val="00C271C1"/>
    <w:rsid w:val="00C64F67"/>
    <w:rsid w:val="00C76ECA"/>
    <w:rsid w:val="00C87F42"/>
    <w:rsid w:val="00CA38A2"/>
    <w:rsid w:val="00CB298C"/>
    <w:rsid w:val="00CC453A"/>
    <w:rsid w:val="00CE29E0"/>
    <w:rsid w:val="00D03E5B"/>
    <w:rsid w:val="00D2235D"/>
    <w:rsid w:val="00D22BD9"/>
    <w:rsid w:val="00D27B13"/>
    <w:rsid w:val="00D32941"/>
    <w:rsid w:val="00D34CD8"/>
    <w:rsid w:val="00D40941"/>
    <w:rsid w:val="00D422C9"/>
    <w:rsid w:val="00D55500"/>
    <w:rsid w:val="00D57093"/>
    <w:rsid w:val="00DA3C09"/>
    <w:rsid w:val="00DB0D9F"/>
    <w:rsid w:val="00DB2CD0"/>
    <w:rsid w:val="00DD52E2"/>
    <w:rsid w:val="00E16282"/>
    <w:rsid w:val="00E478AF"/>
    <w:rsid w:val="00E6468F"/>
    <w:rsid w:val="00E73F32"/>
    <w:rsid w:val="00EA249C"/>
    <w:rsid w:val="00EA5721"/>
    <w:rsid w:val="00EC52FC"/>
    <w:rsid w:val="00EC6321"/>
    <w:rsid w:val="00ED2A78"/>
    <w:rsid w:val="00EF0296"/>
    <w:rsid w:val="00F036F1"/>
    <w:rsid w:val="00F8167C"/>
    <w:rsid w:val="00F858A4"/>
    <w:rsid w:val="00F900AF"/>
    <w:rsid w:val="00F913AC"/>
    <w:rsid w:val="00FB0250"/>
    <w:rsid w:val="00FC4404"/>
    <w:rsid w:val="00FC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E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44B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E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4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8E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34A7A"/>
  </w:style>
  <w:style w:type="character" w:styleId="aa">
    <w:name w:val="Strong"/>
    <w:basedOn w:val="a0"/>
    <w:uiPriority w:val="22"/>
    <w:qFormat/>
    <w:rsid w:val="00634A7A"/>
    <w:rPr>
      <w:b/>
      <w:bCs/>
    </w:rPr>
  </w:style>
  <w:style w:type="character" w:styleId="ab">
    <w:name w:val="Emphasis"/>
    <w:basedOn w:val="a0"/>
    <w:uiPriority w:val="20"/>
    <w:qFormat/>
    <w:rsid w:val="00C271C1"/>
    <w:rPr>
      <w:i/>
      <w:iCs/>
    </w:rPr>
  </w:style>
  <w:style w:type="table" w:styleId="ac">
    <w:name w:val="Table Grid"/>
    <w:basedOn w:val="a1"/>
    <w:uiPriority w:val="59"/>
    <w:rsid w:val="00DD5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3553E"/>
    <w:pPr>
      <w:ind w:left="720"/>
      <w:contextualSpacing/>
    </w:pPr>
  </w:style>
  <w:style w:type="paragraph" w:customStyle="1" w:styleId="c22">
    <w:name w:val="c22"/>
    <w:basedOn w:val="a"/>
    <w:rsid w:val="00ED2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ED2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8FACB-17E1-426B-B854-E54DCD37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marina.ivchenko.82@mail.ru</cp:lastModifiedBy>
  <cp:revision>22</cp:revision>
  <cp:lastPrinted>2023-10-10T01:56:00Z</cp:lastPrinted>
  <dcterms:created xsi:type="dcterms:W3CDTF">2017-07-04T03:07:00Z</dcterms:created>
  <dcterms:modified xsi:type="dcterms:W3CDTF">2023-10-10T06:31:00Z</dcterms:modified>
</cp:coreProperties>
</file>